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C0BC" w14:textId="77777777" w:rsidR="0085676A" w:rsidRPr="0049556D" w:rsidRDefault="00DC7CD6" w:rsidP="009D66E5">
      <w:pPr>
        <w:jc w:val="both"/>
        <w:rPr>
          <w:rFonts w:ascii="Garamond" w:hAnsi="Garamond" w:cs="Arial"/>
          <w:b/>
          <w:noProof/>
          <w:sz w:val="24"/>
          <w:szCs w:val="24"/>
        </w:rPr>
      </w:pPr>
      <w:r>
        <w:rPr>
          <w:rFonts w:ascii="Garamond" w:hAnsi="Garamond"/>
          <w:noProof/>
          <w:sz w:val="24"/>
          <w:szCs w:val="24"/>
        </w:rPr>
        <w:drawing>
          <wp:anchor distT="0" distB="0" distL="114300" distR="114300" simplePos="0" relativeHeight="251659264" behindDoc="0" locked="0" layoutInCell="1" allowOverlap="1" wp14:anchorId="6529C2A6" wp14:editId="0E1D3E56">
            <wp:simplePos x="0" y="0"/>
            <wp:positionH relativeFrom="margin">
              <wp:align>center</wp:align>
            </wp:positionH>
            <wp:positionV relativeFrom="paragraph">
              <wp:posOffset>-520065</wp:posOffset>
            </wp:positionV>
            <wp:extent cx="1210310" cy="1419225"/>
            <wp:effectExtent l="0" t="0" r="0" b="0"/>
            <wp:wrapNone/>
            <wp:docPr id="4" name="Picture 2" descr="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rtic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310" cy="1419225"/>
                    </a:xfrm>
                    <a:prstGeom prst="rect">
                      <a:avLst/>
                    </a:prstGeom>
                    <a:noFill/>
                  </pic:spPr>
                </pic:pic>
              </a:graphicData>
            </a:graphic>
            <wp14:sizeRelH relativeFrom="page">
              <wp14:pctWidth>0</wp14:pctWidth>
            </wp14:sizeRelH>
            <wp14:sizeRelV relativeFrom="page">
              <wp14:pctHeight>0</wp14:pctHeight>
            </wp14:sizeRelV>
          </wp:anchor>
        </w:drawing>
      </w:r>
    </w:p>
    <w:p w14:paraId="2700D0DA" w14:textId="77777777" w:rsidR="0085676A" w:rsidRPr="0049556D" w:rsidRDefault="0085676A" w:rsidP="009D66E5">
      <w:pPr>
        <w:jc w:val="both"/>
        <w:rPr>
          <w:rFonts w:ascii="Garamond" w:hAnsi="Garamond" w:cs="Arial"/>
          <w:b/>
          <w:noProof/>
          <w:sz w:val="24"/>
          <w:szCs w:val="24"/>
        </w:rPr>
      </w:pPr>
    </w:p>
    <w:p w14:paraId="65590BE4" w14:textId="77777777" w:rsidR="0085676A" w:rsidRPr="0049556D" w:rsidRDefault="0085676A" w:rsidP="009D66E5">
      <w:pPr>
        <w:jc w:val="both"/>
        <w:rPr>
          <w:rFonts w:ascii="Garamond" w:hAnsi="Garamond" w:cs="Arial"/>
          <w:b/>
          <w:noProof/>
          <w:sz w:val="24"/>
          <w:szCs w:val="24"/>
        </w:rPr>
      </w:pPr>
    </w:p>
    <w:p w14:paraId="242A1BB9" w14:textId="77777777" w:rsidR="0085676A" w:rsidRPr="0049556D" w:rsidRDefault="0085676A" w:rsidP="009D66E5">
      <w:pPr>
        <w:jc w:val="both"/>
        <w:rPr>
          <w:rFonts w:ascii="Garamond" w:hAnsi="Garamond" w:cs="Arial"/>
          <w:b/>
          <w:noProof/>
          <w:sz w:val="24"/>
          <w:szCs w:val="24"/>
        </w:rPr>
      </w:pPr>
    </w:p>
    <w:p w14:paraId="7E763F47" w14:textId="77777777" w:rsidR="0085676A" w:rsidRPr="0049556D" w:rsidRDefault="0085676A" w:rsidP="009D66E5">
      <w:pPr>
        <w:jc w:val="both"/>
        <w:rPr>
          <w:rFonts w:ascii="Garamond" w:hAnsi="Garamond" w:cs="Arial"/>
          <w:b/>
          <w:sz w:val="24"/>
          <w:szCs w:val="24"/>
        </w:rPr>
      </w:pPr>
    </w:p>
    <w:p w14:paraId="1966740B" w14:textId="77777777" w:rsidR="0085676A" w:rsidRPr="0049556D" w:rsidRDefault="0085676A" w:rsidP="009D66E5">
      <w:pPr>
        <w:pBdr>
          <w:bottom w:val="single" w:sz="12" w:space="1" w:color="auto"/>
        </w:pBdr>
        <w:jc w:val="both"/>
        <w:rPr>
          <w:rFonts w:ascii="Garamond" w:hAnsi="Garamond" w:cs="Arial"/>
          <w:b/>
          <w:sz w:val="24"/>
          <w:szCs w:val="24"/>
        </w:rPr>
      </w:pPr>
    </w:p>
    <w:p w14:paraId="0A7E772E" w14:textId="77777777" w:rsidR="0085676A" w:rsidRPr="0049556D" w:rsidRDefault="0085676A" w:rsidP="009D66E5">
      <w:pPr>
        <w:pBdr>
          <w:bottom w:val="single" w:sz="12" w:space="1" w:color="auto"/>
        </w:pBdr>
        <w:jc w:val="center"/>
        <w:rPr>
          <w:rFonts w:ascii="Garamond" w:hAnsi="Garamond" w:cs="Arial"/>
          <w:b/>
          <w:sz w:val="24"/>
          <w:szCs w:val="24"/>
        </w:rPr>
      </w:pPr>
      <w:r w:rsidRPr="0049556D">
        <w:rPr>
          <w:rFonts w:ascii="Garamond" w:hAnsi="Garamond" w:cs="Arial"/>
          <w:b/>
          <w:sz w:val="24"/>
          <w:szCs w:val="24"/>
        </w:rPr>
        <w:t>JOB DESCRIPTION</w:t>
      </w:r>
    </w:p>
    <w:p w14:paraId="30AEE77E" w14:textId="77777777" w:rsidR="00D14088" w:rsidRPr="0049556D" w:rsidRDefault="00D14088" w:rsidP="009D66E5">
      <w:pPr>
        <w:pBdr>
          <w:bottom w:val="single" w:sz="12" w:space="1" w:color="auto"/>
        </w:pBdr>
        <w:jc w:val="both"/>
        <w:rPr>
          <w:rFonts w:ascii="Garamond" w:hAnsi="Garamond" w:cs="Arial"/>
          <w:b/>
          <w:sz w:val="24"/>
          <w:szCs w:val="24"/>
        </w:rPr>
      </w:pPr>
    </w:p>
    <w:p w14:paraId="40F3A710" w14:textId="40A68337" w:rsidR="00FB1C80" w:rsidRPr="0049556D" w:rsidRDefault="009800C5" w:rsidP="009D66E5">
      <w:pPr>
        <w:jc w:val="both"/>
        <w:rPr>
          <w:rFonts w:ascii="Garamond" w:hAnsi="Garamond" w:cs="Arial"/>
          <w:sz w:val="24"/>
          <w:szCs w:val="24"/>
        </w:rPr>
      </w:pPr>
      <w:r>
        <w:rPr>
          <w:rFonts w:ascii="Garamond" w:hAnsi="Garamond" w:cs="Arial"/>
          <w:sz w:val="24"/>
          <w:szCs w:val="24"/>
        </w:rPr>
        <w:t xml:space="preserve">POSITION TITLE: </w:t>
      </w:r>
      <w:r w:rsidR="009D66E5">
        <w:rPr>
          <w:rFonts w:ascii="Garamond" w:hAnsi="Garamond" w:cs="Arial"/>
          <w:sz w:val="24"/>
          <w:szCs w:val="24"/>
        </w:rPr>
        <w:tab/>
      </w:r>
      <w:r w:rsidR="009D66E5">
        <w:rPr>
          <w:rFonts w:ascii="Garamond" w:hAnsi="Garamond" w:cs="Arial"/>
          <w:sz w:val="24"/>
          <w:szCs w:val="24"/>
        </w:rPr>
        <w:tab/>
      </w:r>
      <w:r w:rsidR="0038193B">
        <w:rPr>
          <w:rFonts w:ascii="Garamond" w:hAnsi="Garamond" w:cs="Arial"/>
          <w:sz w:val="24"/>
          <w:szCs w:val="24"/>
        </w:rPr>
        <w:t xml:space="preserve">Community </w:t>
      </w:r>
      <w:r w:rsidR="00F71B7A">
        <w:rPr>
          <w:rFonts w:ascii="Garamond" w:hAnsi="Garamond" w:cs="Arial"/>
          <w:sz w:val="24"/>
          <w:szCs w:val="24"/>
        </w:rPr>
        <w:t>Research Coordinator</w:t>
      </w:r>
    </w:p>
    <w:p w14:paraId="5E5CE5EE" w14:textId="50CFB74E" w:rsidR="00FB1C80" w:rsidRPr="0049556D" w:rsidRDefault="00A17D9B">
      <w:pPr>
        <w:jc w:val="both"/>
        <w:rPr>
          <w:rFonts w:ascii="Garamond" w:hAnsi="Garamond" w:cs="Arial"/>
          <w:sz w:val="24"/>
          <w:szCs w:val="24"/>
        </w:rPr>
      </w:pPr>
      <w:r w:rsidRPr="0049556D">
        <w:rPr>
          <w:rFonts w:ascii="Garamond" w:hAnsi="Garamond" w:cs="Arial"/>
          <w:sz w:val="24"/>
          <w:szCs w:val="24"/>
        </w:rPr>
        <w:t>FLSA Designation</w:t>
      </w:r>
      <w:r w:rsidR="00F71B7A">
        <w:rPr>
          <w:rFonts w:ascii="Garamond" w:hAnsi="Garamond" w:cs="Arial"/>
          <w:sz w:val="24"/>
          <w:szCs w:val="24"/>
        </w:rPr>
        <w:t xml:space="preserve">: </w:t>
      </w:r>
      <w:r w:rsidR="009D66E5">
        <w:rPr>
          <w:rFonts w:ascii="Garamond" w:hAnsi="Garamond" w:cs="Arial"/>
          <w:sz w:val="24"/>
          <w:szCs w:val="24"/>
        </w:rPr>
        <w:tab/>
      </w:r>
      <w:r w:rsidR="009D66E5">
        <w:rPr>
          <w:rFonts w:ascii="Garamond" w:hAnsi="Garamond" w:cs="Arial"/>
          <w:sz w:val="24"/>
          <w:szCs w:val="24"/>
        </w:rPr>
        <w:tab/>
      </w:r>
      <w:r w:rsidR="00F71B7A">
        <w:rPr>
          <w:rFonts w:ascii="Garamond" w:hAnsi="Garamond" w:cs="Arial"/>
          <w:sz w:val="24"/>
          <w:szCs w:val="24"/>
        </w:rPr>
        <w:t>Non- e</w:t>
      </w:r>
      <w:r w:rsidR="009800C5">
        <w:rPr>
          <w:rFonts w:ascii="Garamond" w:hAnsi="Garamond" w:cs="Arial"/>
          <w:sz w:val="24"/>
          <w:szCs w:val="24"/>
        </w:rPr>
        <w:t>xempt</w:t>
      </w:r>
      <w:r w:rsidRPr="0049556D">
        <w:rPr>
          <w:rFonts w:ascii="Garamond" w:hAnsi="Garamond" w:cs="Arial"/>
          <w:sz w:val="24"/>
          <w:szCs w:val="24"/>
        </w:rPr>
        <w:tab/>
      </w:r>
    </w:p>
    <w:p w14:paraId="2CEDC27D" w14:textId="7839EEC4" w:rsidR="00FB1C80" w:rsidRPr="0049556D" w:rsidRDefault="00FB1C80">
      <w:pPr>
        <w:jc w:val="both"/>
        <w:rPr>
          <w:rFonts w:ascii="Garamond" w:hAnsi="Garamond" w:cs="Arial"/>
          <w:sz w:val="24"/>
          <w:szCs w:val="24"/>
        </w:rPr>
      </w:pPr>
      <w:r w:rsidRPr="0049556D">
        <w:rPr>
          <w:rFonts w:ascii="Garamond" w:hAnsi="Garamond" w:cs="Arial"/>
          <w:sz w:val="24"/>
          <w:szCs w:val="24"/>
        </w:rPr>
        <w:t>E</w:t>
      </w:r>
      <w:r w:rsidR="00A17D9B" w:rsidRPr="0049556D">
        <w:rPr>
          <w:rFonts w:ascii="Garamond" w:hAnsi="Garamond" w:cs="Arial"/>
          <w:sz w:val="24"/>
          <w:szCs w:val="24"/>
        </w:rPr>
        <w:t>EO Category</w:t>
      </w:r>
      <w:r w:rsidR="00D14088" w:rsidRPr="0049556D">
        <w:rPr>
          <w:rFonts w:ascii="Garamond" w:hAnsi="Garamond" w:cs="Arial"/>
          <w:sz w:val="24"/>
          <w:szCs w:val="24"/>
        </w:rPr>
        <w:t>:</w:t>
      </w:r>
      <w:r w:rsidR="009800C5">
        <w:rPr>
          <w:rFonts w:ascii="Garamond" w:hAnsi="Garamond" w:cs="Arial"/>
          <w:sz w:val="24"/>
          <w:szCs w:val="24"/>
        </w:rPr>
        <w:t xml:space="preserve"> </w:t>
      </w:r>
      <w:r w:rsidR="009D66E5">
        <w:rPr>
          <w:rFonts w:ascii="Garamond" w:hAnsi="Garamond" w:cs="Arial"/>
          <w:sz w:val="24"/>
          <w:szCs w:val="24"/>
        </w:rPr>
        <w:tab/>
      </w:r>
      <w:r w:rsidR="009D66E5">
        <w:rPr>
          <w:rFonts w:ascii="Garamond" w:hAnsi="Garamond" w:cs="Arial"/>
          <w:sz w:val="24"/>
          <w:szCs w:val="24"/>
        </w:rPr>
        <w:tab/>
      </w:r>
      <w:r w:rsidR="009800C5">
        <w:rPr>
          <w:rFonts w:ascii="Garamond" w:hAnsi="Garamond" w:cs="Arial"/>
          <w:sz w:val="24"/>
          <w:szCs w:val="24"/>
        </w:rPr>
        <w:t>Professional</w:t>
      </w:r>
      <w:r w:rsidR="00A17D9B" w:rsidRPr="0049556D">
        <w:rPr>
          <w:rFonts w:ascii="Garamond" w:hAnsi="Garamond" w:cs="Arial"/>
          <w:sz w:val="24"/>
          <w:szCs w:val="24"/>
        </w:rPr>
        <w:tab/>
      </w:r>
      <w:r w:rsidR="00A17D9B" w:rsidRPr="0049556D">
        <w:rPr>
          <w:rFonts w:ascii="Garamond" w:hAnsi="Garamond" w:cs="Arial"/>
          <w:sz w:val="24"/>
          <w:szCs w:val="24"/>
        </w:rPr>
        <w:tab/>
      </w:r>
    </w:p>
    <w:p w14:paraId="384B05E2" w14:textId="3F16704A" w:rsidR="00FB1C80" w:rsidRPr="0049556D" w:rsidRDefault="00A17D9B">
      <w:pPr>
        <w:jc w:val="both"/>
        <w:rPr>
          <w:rFonts w:ascii="Garamond" w:hAnsi="Garamond" w:cs="Arial"/>
          <w:sz w:val="24"/>
          <w:szCs w:val="24"/>
        </w:rPr>
      </w:pPr>
      <w:r w:rsidRPr="0049556D">
        <w:rPr>
          <w:rFonts w:ascii="Garamond" w:hAnsi="Garamond" w:cs="Arial"/>
          <w:sz w:val="24"/>
          <w:szCs w:val="24"/>
        </w:rPr>
        <w:t>SOC</w:t>
      </w:r>
      <w:r w:rsidR="00D14088" w:rsidRPr="0049556D">
        <w:rPr>
          <w:rFonts w:ascii="Garamond" w:hAnsi="Garamond" w:cs="Arial"/>
          <w:sz w:val="24"/>
          <w:szCs w:val="24"/>
        </w:rPr>
        <w:t>:</w:t>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009D66E5">
        <w:rPr>
          <w:rFonts w:ascii="Garamond" w:hAnsi="Garamond" w:cs="Arial"/>
          <w:sz w:val="24"/>
          <w:szCs w:val="24"/>
        </w:rPr>
        <w:t>21-1099</w:t>
      </w:r>
    </w:p>
    <w:p w14:paraId="3B6411CB" w14:textId="7F6928A7" w:rsidR="00FB1C80" w:rsidRPr="0049556D" w:rsidRDefault="00A17D9B">
      <w:pPr>
        <w:pBdr>
          <w:bottom w:val="single" w:sz="12" w:space="1" w:color="auto"/>
        </w:pBdr>
        <w:jc w:val="both"/>
        <w:rPr>
          <w:rStyle w:val="Heading1Char"/>
          <w:rFonts w:ascii="Garamond" w:hAnsi="Garamond" w:cs="Arial"/>
          <w:b w:val="0"/>
          <w:szCs w:val="24"/>
        </w:rPr>
      </w:pPr>
      <w:r w:rsidRPr="0049556D">
        <w:rPr>
          <w:rStyle w:val="Heading1Char"/>
          <w:rFonts w:ascii="Garamond" w:hAnsi="Garamond" w:cs="Arial"/>
          <w:b w:val="0"/>
          <w:szCs w:val="24"/>
        </w:rPr>
        <w:t>Last Reviewed/Updated</w:t>
      </w:r>
      <w:r w:rsidR="00D14088" w:rsidRPr="0049556D">
        <w:rPr>
          <w:rStyle w:val="Heading1Char"/>
          <w:rFonts w:ascii="Garamond" w:hAnsi="Garamond" w:cs="Arial"/>
          <w:b w:val="0"/>
          <w:szCs w:val="24"/>
        </w:rPr>
        <w:t>:</w:t>
      </w:r>
      <w:r w:rsidR="009D66E5">
        <w:rPr>
          <w:rStyle w:val="Heading1Char"/>
          <w:rFonts w:ascii="Garamond" w:hAnsi="Garamond" w:cs="Arial"/>
          <w:b w:val="0"/>
          <w:szCs w:val="24"/>
        </w:rPr>
        <w:tab/>
      </w:r>
      <w:r w:rsidR="00066124">
        <w:rPr>
          <w:rStyle w:val="Heading1Char"/>
          <w:rFonts w:ascii="Garamond" w:hAnsi="Garamond" w:cs="Arial"/>
          <w:b w:val="0"/>
          <w:szCs w:val="24"/>
        </w:rPr>
        <w:t>08/26</w:t>
      </w:r>
      <w:r w:rsidR="00471457">
        <w:rPr>
          <w:rStyle w:val="Heading1Char"/>
          <w:rFonts w:ascii="Garamond" w:hAnsi="Garamond" w:cs="Arial"/>
          <w:b w:val="0"/>
          <w:szCs w:val="24"/>
        </w:rPr>
        <w:t>/2020</w:t>
      </w:r>
    </w:p>
    <w:p w14:paraId="090B5E82" w14:textId="77777777" w:rsidR="00FB1C80" w:rsidRPr="0049556D" w:rsidRDefault="00FB1C80">
      <w:pPr>
        <w:jc w:val="both"/>
        <w:rPr>
          <w:rFonts w:ascii="Garamond" w:hAnsi="Garamond" w:cs="Arial"/>
          <w:sz w:val="24"/>
          <w:szCs w:val="24"/>
        </w:rPr>
      </w:pPr>
    </w:p>
    <w:p w14:paraId="7AA9B22F" w14:textId="7A929CB8" w:rsidR="00CC2A45" w:rsidRDefault="00FB1C80">
      <w:pPr>
        <w:jc w:val="both"/>
        <w:rPr>
          <w:rFonts w:ascii="Garamond" w:hAnsi="Garamond" w:cs="Arial"/>
          <w:sz w:val="24"/>
          <w:szCs w:val="24"/>
        </w:rPr>
      </w:pPr>
      <w:r w:rsidRPr="0049556D">
        <w:rPr>
          <w:rFonts w:ascii="Garamond" w:hAnsi="Garamond" w:cs="Arial"/>
          <w:b/>
          <w:sz w:val="24"/>
          <w:szCs w:val="24"/>
        </w:rPr>
        <w:t>Job Summary:</w:t>
      </w:r>
      <w:r w:rsidR="009D66E5">
        <w:rPr>
          <w:rFonts w:ascii="Garamond" w:hAnsi="Garamond" w:cs="Arial"/>
          <w:sz w:val="24"/>
          <w:szCs w:val="24"/>
        </w:rPr>
        <w:t xml:space="preserve"> </w:t>
      </w:r>
      <w:r w:rsidR="00F71B7A" w:rsidRPr="00F71B7A">
        <w:rPr>
          <w:rFonts w:ascii="Garamond" w:hAnsi="Garamond" w:cs="Arial"/>
          <w:sz w:val="24"/>
          <w:szCs w:val="24"/>
        </w:rPr>
        <w:t xml:space="preserve">The </w:t>
      </w:r>
      <w:r w:rsidR="0038193B">
        <w:rPr>
          <w:rFonts w:ascii="Garamond" w:hAnsi="Garamond" w:cs="Arial"/>
          <w:sz w:val="24"/>
          <w:szCs w:val="24"/>
        </w:rPr>
        <w:t xml:space="preserve">Community </w:t>
      </w:r>
      <w:r w:rsidR="00F71B7A" w:rsidRPr="00F71B7A">
        <w:rPr>
          <w:rFonts w:ascii="Garamond" w:hAnsi="Garamond" w:cs="Arial"/>
          <w:sz w:val="24"/>
          <w:szCs w:val="24"/>
        </w:rPr>
        <w:t>Research Coordinator (</w:t>
      </w:r>
      <w:r w:rsidR="0038193B">
        <w:rPr>
          <w:rFonts w:ascii="Garamond" w:hAnsi="Garamond" w:cs="Arial"/>
          <w:sz w:val="24"/>
          <w:szCs w:val="24"/>
        </w:rPr>
        <w:t>C</w:t>
      </w:r>
      <w:r w:rsidR="00F71B7A" w:rsidRPr="00F71B7A">
        <w:rPr>
          <w:rFonts w:ascii="Garamond" w:hAnsi="Garamond" w:cs="Arial"/>
          <w:sz w:val="24"/>
          <w:szCs w:val="24"/>
        </w:rPr>
        <w:t>RC) is a specialized res</w:t>
      </w:r>
      <w:r w:rsidR="00CC2A45">
        <w:rPr>
          <w:rFonts w:ascii="Garamond" w:hAnsi="Garamond" w:cs="Arial"/>
          <w:sz w:val="24"/>
          <w:szCs w:val="24"/>
        </w:rPr>
        <w:t xml:space="preserve">earch professional working with </w:t>
      </w:r>
      <w:r w:rsidR="00CC2A45" w:rsidRPr="00CC2A45">
        <w:rPr>
          <w:rFonts w:ascii="Garamond" w:hAnsi="Garamond" w:cs="Arial"/>
          <w:sz w:val="24"/>
          <w:szCs w:val="24"/>
        </w:rPr>
        <w:t xml:space="preserve">the federally funded Resource Center </w:t>
      </w:r>
      <w:r w:rsidR="00831197">
        <w:rPr>
          <w:rFonts w:ascii="Garamond" w:hAnsi="Garamond" w:cs="Arial"/>
          <w:sz w:val="24"/>
          <w:szCs w:val="24"/>
        </w:rPr>
        <w:t xml:space="preserve">Evaluation and </w:t>
      </w:r>
      <w:r w:rsidR="00CC2A45" w:rsidRPr="00CC2A45">
        <w:rPr>
          <w:rFonts w:ascii="Garamond" w:hAnsi="Garamond" w:cs="Arial"/>
          <w:sz w:val="24"/>
          <w:szCs w:val="24"/>
        </w:rPr>
        <w:t>Expansion Project</w:t>
      </w:r>
      <w:r w:rsidR="00CC2A45">
        <w:rPr>
          <w:rFonts w:ascii="Garamond" w:hAnsi="Garamond" w:cs="Arial"/>
          <w:sz w:val="24"/>
          <w:szCs w:val="24"/>
        </w:rPr>
        <w:t xml:space="preserve">.  The Research Coordinator is </w:t>
      </w:r>
      <w:r w:rsidR="00CC2A45" w:rsidRPr="00CC2A45">
        <w:rPr>
          <w:rFonts w:ascii="Garamond" w:hAnsi="Garamond" w:cs="Arial"/>
          <w:sz w:val="24"/>
          <w:szCs w:val="24"/>
        </w:rPr>
        <w:t xml:space="preserve">under the direct supervision of the Project Director </w:t>
      </w:r>
      <w:r w:rsidR="00831197">
        <w:rPr>
          <w:rFonts w:ascii="Garamond" w:hAnsi="Garamond" w:cs="Arial"/>
          <w:sz w:val="24"/>
          <w:szCs w:val="24"/>
        </w:rPr>
        <w:t xml:space="preserve">and </w:t>
      </w:r>
      <w:r w:rsidR="00CC2A45">
        <w:rPr>
          <w:rFonts w:ascii="Garamond" w:hAnsi="Garamond" w:cs="Arial"/>
          <w:sz w:val="24"/>
          <w:szCs w:val="24"/>
        </w:rPr>
        <w:t xml:space="preserve">will work with </w:t>
      </w:r>
      <w:r w:rsidR="00F71B7A" w:rsidRPr="00F71B7A">
        <w:rPr>
          <w:rFonts w:ascii="Garamond" w:hAnsi="Garamond" w:cs="Arial"/>
          <w:sz w:val="24"/>
          <w:szCs w:val="24"/>
        </w:rPr>
        <w:t>the Principal Investigator (PI) and other Project Management staff</w:t>
      </w:r>
      <w:r w:rsidR="00CC2A45">
        <w:rPr>
          <w:rFonts w:ascii="Garamond" w:hAnsi="Garamond" w:cs="Arial"/>
          <w:sz w:val="24"/>
          <w:szCs w:val="24"/>
        </w:rPr>
        <w:t xml:space="preserve"> </w:t>
      </w:r>
      <w:r w:rsidR="00CC2A45" w:rsidRPr="00CC2A45">
        <w:rPr>
          <w:rFonts w:ascii="Garamond" w:hAnsi="Garamond" w:cs="Arial"/>
          <w:sz w:val="24"/>
          <w:szCs w:val="24"/>
        </w:rPr>
        <w:t xml:space="preserve">in coordination with the </w:t>
      </w:r>
      <w:r w:rsidR="002E1E86">
        <w:rPr>
          <w:rFonts w:ascii="Garamond" w:hAnsi="Garamond" w:cs="Arial"/>
          <w:sz w:val="24"/>
          <w:szCs w:val="24"/>
        </w:rPr>
        <w:t>Director of Resource Centers</w:t>
      </w:r>
      <w:r w:rsidR="00CC2A45" w:rsidRPr="00CC2A45">
        <w:rPr>
          <w:rFonts w:ascii="Garamond" w:hAnsi="Garamond" w:cs="Arial"/>
          <w:sz w:val="24"/>
          <w:szCs w:val="24"/>
        </w:rPr>
        <w:t xml:space="preserve">. This is a </w:t>
      </w:r>
      <w:r w:rsidR="000B314D">
        <w:rPr>
          <w:rFonts w:ascii="Garamond" w:hAnsi="Garamond" w:cs="Arial"/>
          <w:sz w:val="24"/>
          <w:szCs w:val="24"/>
        </w:rPr>
        <w:t>five-year</w:t>
      </w:r>
      <w:r w:rsidR="00831197">
        <w:rPr>
          <w:rFonts w:ascii="Garamond" w:hAnsi="Garamond" w:cs="Arial"/>
          <w:sz w:val="24"/>
          <w:szCs w:val="24"/>
        </w:rPr>
        <w:t xml:space="preserve"> </w:t>
      </w:r>
      <w:r w:rsidR="00CC2A45" w:rsidRPr="00CC2A45">
        <w:rPr>
          <w:rFonts w:ascii="Garamond" w:hAnsi="Garamond" w:cs="Arial"/>
          <w:sz w:val="24"/>
          <w:szCs w:val="24"/>
        </w:rPr>
        <w:t>grant funded position.</w:t>
      </w:r>
    </w:p>
    <w:p w14:paraId="3AB725BA" w14:textId="77777777" w:rsidR="000B314D" w:rsidRDefault="000B314D" w:rsidP="000B314D"/>
    <w:p w14:paraId="566D11D2" w14:textId="4558C48A" w:rsidR="000B314D" w:rsidRPr="00CC2A45" w:rsidRDefault="000B314D" w:rsidP="000B314D">
      <w:pPr>
        <w:pStyle w:val="xmsonormal"/>
        <w:rPr>
          <w:rFonts w:ascii="Garamond" w:hAnsi="Garamond" w:cs="Arial"/>
          <w:sz w:val="24"/>
          <w:szCs w:val="24"/>
        </w:rPr>
      </w:pPr>
      <w:r>
        <w:rPr>
          <w:i/>
          <w:iCs/>
          <w:color w:val="000000"/>
          <w:sz w:val="24"/>
          <w:szCs w:val="24"/>
        </w:rPr>
        <w:t>The position may involve acquiring, accessing, using and safeguarding Protected Health Information according to applicable law and agency Policies and Procedures for Protected Health Information.</w:t>
      </w:r>
    </w:p>
    <w:p w14:paraId="5B25BE44" w14:textId="77777777" w:rsidR="009800C5" w:rsidRPr="0049556D" w:rsidRDefault="009800C5">
      <w:pPr>
        <w:jc w:val="both"/>
        <w:rPr>
          <w:rFonts w:ascii="Garamond" w:hAnsi="Garamond" w:cs="Arial"/>
          <w:b/>
          <w:sz w:val="24"/>
          <w:szCs w:val="24"/>
          <w:u w:val="single"/>
        </w:rPr>
      </w:pPr>
    </w:p>
    <w:p w14:paraId="52012705" w14:textId="77777777" w:rsidR="00D14088" w:rsidRPr="0049556D" w:rsidRDefault="00D14088">
      <w:pPr>
        <w:jc w:val="both"/>
        <w:rPr>
          <w:rFonts w:ascii="Garamond" w:hAnsi="Garamond"/>
          <w:b/>
          <w:sz w:val="24"/>
          <w:szCs w:val="24"/>
        </w:rPr>
      </w:pPr>
      <w:r w:rsidRPr="0049556D">
        <w:rPr>
          <w:rFonts w:ascii="Garamond" w:hAnsi="Garamond"/>
          <w:b/>
          <w:sz w:val="24"/>
          <w:szCs w:val="24"/>
        </w:rPr>
        <w:t>Mission:</w:t>
      </w:r>
      <w:r w:rsidR="0049556D">
        <w:rPr>
          <w:rFonts w:ascii="Garamond" w:hAnsi="Garamond"/>
          <w:b/>
          <w:sz w:val="24"/>
          <w:szCs w:val="24"/>
        </w:rPr>
        <w:t xml:space="preserve"> </w:t>
      </w:r>
      <w:r w:rsidRPr="0049556D">
        <w:rPr>
          <w:rFonts w:ascii="Garamond" w:hAnsi="Garamond"/>
          <w:sz w:val="24"/>
          <w:szCs w:val="24"/>
        </w:rPr>
        <w:t>To enhance the community’s ability to protect and nurture children by building, maintaining and constantly improving a network of family support services.</w:t>
      </w:r>
    </w:p>
    <w:p w14:paraId="1142CF60" w14:textId="77777777" w:rsidR="00D14088" w:rsidRPr="0049556D" w:rsidRDefault="00D14088">
      <w:pPr>
        <w:jc w:val="both"/>
        <w:rPr>
          <w:rFonts w:ascii="Garamond" w:hAnsi="Garamond"/>
          <w:sz w:val="24"/>
          <w:szCs w:val="24"/>
        </w:rPr>
      </w:pPr>
    </w:p>
    <w:p w14:paraId="4B1A4036" w14:textId="77777777" w:rsidR="00D14088" w:rsidRPr="0049556D" w:rsidRDefault="00D14088">
      <w:pPr>
        <w:jc w:val="both"/>
        <w:rPr>
          <w:rFonts w:ascii="Garamond" w:hAnsi="Garamond"/>
          <w:b/>
          <w:sz w:val="24"/>
          <w:szCs w:val="24"/>
        </w:rPr>
      </w:pPr>
      <w:r w:rsidRPr="0049556D">
        <w:rPr>
          <w:rFonts w:ascii="Garamond" w:hAnsi="Garamond"/>
          <w:b/>
          <w:sz w:val="24"/>
          <w:szCs w:val="24"/>
        </w:rPr>
        <w:t xml:space="preserve">Vision: </w:t>
      </w:r>
      <w:r w:rsidRPr="0049556D">
        <w:rPr>
          <w:rFonts w:ascii="Garamond" w:hAnsi="Garamond"/>
          <w:sz w:val="24"/>
          <w:szCs w:val="24"/>
        </w:rPr>
        <w:t>To be a recognized leader in protecting children and strengthening families through innovative evidenced-based practices and highly effective, engaged employees and community partners.</w:t>
      </w:r>
    </w:p>
    <w:p w14:paraId="0B28D6DA" w14:textId="77777777" w:rsidR="009D66E5" w:rsidRDefault="009D66E5" w:rsidP="009C2B18">
      <w:pPr>
        <w:shd w:val="clear" w:color="auto" w:fill="FFFFFF"/>
        <w:rPr>
          <w:rFonts w:ascii="Garamond" w:hAnsi="Garamond"/>
          <w:b/>
          <w:sz w:val="24"/>
          <w:szCs w:val="24"/>
          <w:u w:val="single"/>
        </w:rPr>
      </w:pPr>
    </w:p>
    <w:p w14:paraId="491E2325" w14:textId="7A98DB09" w:rsidR="00464E7B" w:rsidRPr="006D751D" w:rsidRDefault="00464E7B" w:rsidP="009C2B18">
      <w:pPr>
        <w:shd w:val="clear" w:color="auto" w:fill="FFFFFF"/>
        <w:rPr>
          <w:rFonts w:ascii="Garamond" w:hAnsi="Garamond"/>
          <w:b/>
          <w:sz w:val="24"/>
          <w:szCs w:val="24"/>
        </w:rPr>
      </w:pPr>
      <w:r w:rsidRPr="006D751D">
        <w:rPr>
          <w:rFonts w:ascii="Garamond" w:hAnsi="Garamond"/>
          <w:b/>
          <w:sz w:val="24"/>
          <w:szCs w:val="24"/>
          <w:u w:val="single"/>
        </w:rPr>
        <w:t>Core Principle:</w:t>
      </w:r>
      <w:r w:rsidRPr="006D751D">
        <w:rPr>
          <w:rFonts w:ascii="Garamond" w:hAnsi="Garamond"/>
          <w:sz w:val="24"/>
          <w:szCs w:val="24"/>
        </w:rPr>
        <w:t xml:space="preserve"> </w:t>
      </w:r>
      <w:r w:rsidRPr="009800C5">
        <w:rPr>
          <w:rFonts w:ascii="Garamond" w:hAnsi="Garamond"/>
          <w:sz w:val="24"/>
          <w:szCs w:val="24"/>
        </w:rPr>
        <w:t>To commit to accountability using outcomes to measure performance and improve practice.</w:t>
      </w:r>
      <w:r>
        <w:rPr>
          <w:rFonts w:ascii="Garamond" w:hAnsi="Garamond"/>
          <w:b/>
          <w:sz w:val="24"/>
          <w:szCs w:val="24"/>
        </w:rPr>
        <w:t xml:space="preserve"> </w:t>
      </w:r>
      <w:r w:rsidRPr="006D751D">
        <w:rPr>
          <w:rFonts w:ascii="Garamond" w:hAnsi="Garamond"/>
          <w:b/>
          <w:sz w:val="24"/>
          <w:szCs w:val="24"/>
        </w:rPr>
        <w:t xml:space="preserve">   </w:t>
      </w:r>
    </w:p>
    <w:p w14:paraId="644044E8" w14:textId="77777777" w:rsidR="009D66E5" w:rsidRDefault="009D66E5" w:rsidP="009C2B18">
      <w:pPr>
        <w:shd w:val="clear" w:color="auto" w:fill="FFFFFF"/>
        <w:rPr>
          <w:rFonts w:ascii="Garamond" w:hAnsi="Garamond"/>
          <w:b/>
          <w:sz w:val="24"/>
          <w:szCs w:val="24"/>
          <w:u w:val="single"/>
        </w:rPr>
      </w:pPr>
    </w:p>
    <w:p w14:paraId="24371FE1" w14:textId="2210C3EA" w:rsidR="00464E7B" w:rsidRDefault="00464E7B" w:rsidP="009C2B18">
      <w:pPr>
        <w:shd w:val="clear" w:color="auto" w:fill="FFFFFF"/>
        <w:rPr>
          <w:rFonts w:ascii="Garamond" w:hAnsi="Garamond"/>
          <w:sz w:val="24"/>
          <w:szCs w:val="24"/>
        </w:rPr>
      </w:pPr>
      <w:r w:rsidRPr="00B14597">
        <w:rPr>
          <w:rFonts w:ascii="Garamond" w:hAnsi="Garamond"/>
          <w:b/>
          <w:sz w:val="24"/>
          <w:szCs w:val="24"/>
          <w:u w:val="single"/>
        </w:rPr>
        <w:t>Competenc</w:t>
      </w:r>
      <w:r w:rsidR="009D66E5">
        <w:rPr>
          <w:rFonts w:ascii="Garamond" w:hAnsi="Garamond"/>
          <w:b/>
          <w:sz w:val="24"/>
          <w:szCs w:val="24"/>
          <w:u w:val="single"/>
        </w:rPr>
        <w:t>y</w:t>
      </w:r>
      <w:r w:rsidRPr="00B14597">
        <w:rPr>
          <w:rFonts w:ascii="Garamond" w:hAnsi="Garamond"/>
          <w:b/>
          <w:sz w:val="24"/>
          <w:szCs w:val="24"/>
          <w:u w:val="single"/>
        </w:rPr>
        <w:t>:</w:t>
      </w:r>
      <w:r w:rsidRPr="00B14597">
        <w:rPr>
          <w:rFonts w:ascii="Garamond" w:hAnsi="Garamond"/>
          <w:b/>
          <w:sz w:val="24"/>
          <w:szCs w:val="24"/>
        </w:rPr>
        <w:t> </w:t>
      </w:r>
      <w:r w:rsidRPr="009800C5">
        <w:rPr>
          <w:rFonts w:ascii="Garamond" w:hAnsi="Garamond"/>
          <w:sz w:val="24"/>
          <w:szCs w:val="24"/>
        </w:rPr>
        <w:t>Commitment to ensuring accountability and a results-based orientation.</w:t>
      </w:r>
    </w:p>
    <w:p w14:paraId="3AB25464" w14:textId="77777777" w:rsidR="009D66E5" w:rsidRDefault="009D66E5">
      <w:pPr>
        <w:numPr>
          <w:ilvl w:val="12"/>
          <w:numId w:val="0"/>
        </w:numPr>
        <w:jc w:val="both"/>
        <w:rPr>
          <w:rFonts w:ascii="Garamond" w:hAnsi="Garamond" w:cs="Arial"/>
          <w:b/>
          <w:sz w:val="24"/>
          <w:szCs w:val="24"/>
          <w:u w:val="single"/>
        </w:rPr>
      </w:pPr>
    </w:p>
    <w:p w14:paraId="71CEC19E" w14:textId="0FA4A749" w:rsidR="00464E7B" w:rsidRDefault="00464E7B">
      <w:pPr>
        <w:numPr>
          <w:ilvl w:val="12"/>
          <w:numId w:val="0"/>
        </w:numPr>
        <w:jc w:val="both"/>
        <w:rPr>
          <w:rFonts w:ascii="Garamond" w:hAnsi="Garamond" w:cs="Arial"/>
          <w:sz w:val="24"/>
          <w:szCs w:val="24"/>
        </w:rPr>
      </w:pPr>
      <w:r w:rsidRPr="0049556D">
        <w:rPr>
          <w:rFonts w:ascii="Garamond" w:hAnsi="Garamond" w:cs="Arial"/>
          <w:b/>
          <w:sz w:val="24"/>
          <w:szCs w:val="24"/>
          <w:u w:val="single"/>
        </w:rPr>
        <w:t>Core Function</w:t>
      </w:r>
      <w:r w:rsidRPr="0049556D">
        <w:rPr>
          <w:rFonts w:ascii="Garamond" w:hAnsi="Garamond" w:cs="Arial"/>
          <w:sz w:val="24"/>
          <w:szCs w:val="24"/>
        </w:rPr>
        <w:t>:</w:t>
      </w:r>
    </w:p>
    <w:p w14:paraId="23E6C429" w14:textId="77777777" w:rsidR="00D14088" w:rsidRPr="0049556D" w:rsidRDefault="00D14088">
      <w:pPr>
        <w:numPr>
          <w:ilvl w:val="12"/>
          <w:numId w:val="0"/>
        </w:numPr>
        <w:jc w:val="both"/>
        <w:rPr>
          <w:rFonts w:ascii="Garamond" w:hAnsi="Garamond" w:cs="Arial"/>
          <w:sz w:val="24"/>
          <w:szCs w:val="24"/>
        </w:rPr>
      </w:pPr>
    </w:p>
    <w:p w14:paraId="670012D0" w14:textId="3B954026" w:rsidR="002E1E86" w:rsidRPr="002E1E86" w:rsidRDefault="002E1E86" w:rsidP="009C2B18">
      <w:pPr>
        <w:pStyle w:val="ListParagraph"/>
        <w:numPr>
          <w:ilvl w:val="0"/>
          <w:numId w:val="13"/>
        </w:numPr>
        <w:spacing w:after="0" w:line="240" w:lineRule="auto"/>
        <w:jc w:val="both"/>
        <w:rPr>
          <w:rFonts w:ascii="Garamond" w:hAnsi="Garamond" w:cs="Arial"/>
          <w:sz w:val="24"/>
          <w:szCs w:val="24"/>
        </w:rPr>
      </w:pPr>
      <w:r>
        <w:rPr>
          <w:rFonts w:ascii="Garamond" w:hAnsi="Garamond" w:cs="Arial"/>
          <w:sz w:val="24"/>
          <w:szCs w:val="24"/>
        </w:rPr>
        <w:t>Provides direct assistance to the Principal Investigator</w:t>
      </w:r>
      <w:r w:rsidR="009D66E5">
        <w:rPr>
          <w:rFonts w:ascii="Garamond" w:hAnsi="Garamond" w:cs="Arial"/>
          <w:sz w:val="24"/>
          <w:szCs w:val="24"/>
        </w:rPr>
        <w:t>.</w:t>
      </w:r>
    </w:p>
    <w:p w14:paraId="08DE9F11" w14:textId="18AF96A0" w:rsidR="00CC2A45" w:rsidRDefault="00CC2A45" w:rsidP="009C2B18">
      <w:pPr>
        <w:pStyle w:val="ListParagraph"/>
        <w:numPr>
          <w:ilvl w:val="0"/>
          <w:numId w:val="13"/>
        </w:numPr>
        <w:spacing w:after="0" w:line="240" w:lineRule="auto"/>
        <w:jc w:val="both"/>
        <w:rPr>
          <w:rFonts w:ascii="Garamond" w:hAnsi="Garamond" w:cs="Arial"/>
          <w:sz w:val="24"/>
          <w:szCs w:val="24"/>
        </w:rPr>
      </w:pPr>
      <w:r w:rsidRPr="00CC2A45">
        <w:rPr>
          <w:rFonts w:ascii="Garamond" w:hAnsi="Garamond" w:cs="Arial"/>
          <w:sz w:val="24"/>
          <w:szCs w:val="24"/>
        </w:rPr>
        <w:t>Supports, facilitates and coordinates the daily evaluation activities</w:t>
      </w:r>
      <w:r w:rsidR="00831197">
        <w:rPr>
          <w:rFonts w:ascii="Garamond" w:hAnsi="Garamond" w:cs="Arial"/>
          <w:sz w:val="24"/>
          <w:szCs w:val="24"/>
        </w:rPr>
        <w:t>, playing a critical role in the conduct of the study</w:t>
      </w:r>
      <w:r w:rsidR="009D66E5">
        <w:rPr>
          <w:rFonts w:ascii="Garamond" w:hAnsi="Garamond" w:cs="Arial"/>
          <w:sz w:val="24"/>
          <w:szCs w:val="24"/>
        </w:rPr>
        <w:t>.</w:t>
      </w:r>
    </w:p>
    <w:p w14:paraId="5F88F90F" w14:textId="41A3452D" w:rsidR="00CC2A45" w:rsidRDefault="00CC2A45" w:rsidP="009C2B18">
      <w:pPr>
        <w:pStyle w:val="ListParagraph"/>
        <w:numPr>
          <w:ilvl w:val="0"/>
          <w:numId w:val="13"/>
        </w:numPr>
        <w:spacing w:after="0" w:line="240" w:lineRule="auto"/>
        <w:jc w:val="both"/>
        <w:rPr>
          <w:rFonts w:ascii="Garamond" w:hAnsi="Garamond" w:cs="Arial"/>
          <w:sz w:val="24"/>
          <w:szCs w:val="24"/>
        </w:rPr>
      </w:pPr>
      <w:r>
        <w:rPr>
          <w:rFonts w:ascii="Garamond" w:hAnsi="Garamond" w:cs="Arial"/>
          <w:sz w:val="24"/>
          <w:szCs w:val="24"/>
        </w:rPr>
        <w:t>I</w:t>
      </w:r>
      <w:r w:rsidRPr="00CC2A45">
        <w:rPr>
          <w:rFonts w:ascii="Garamond" w:hAnsi="Garamond" w:cs="Arial"/>
          <w:sz w:val="24"/>
          <w:szCs w:val="24"/>
        </w:rPr>
        <w:t>nvolves assisting with overseeing the research proce</w:t>
      </w:r>
      <w:r w:rsidR="000E79B9">
        <w:rPr>
          <w:rFonts w:ascii="Garamond" w:hAnsi="Garamond" w:cs="Arial"/>
          <w:sz w:val="24"/>
          <w:szCs w:val="24"/>
        </w:rPr>
        <w:t>ss from inception to completion</w:t>
      </w:r>
      <w:r w:rsidR="009D66E5">
        <w:rPr>
          <w:rFonts w:ascii="Garamond" w:hAnsi="Garamond" w:cs="Arial"/>
          <w:sz w:val="24"/>
          <w:szCs w:val="24"/>
        </w:rPr>
        <w:t>.</w:t>
      </w:r>
    </w:p>
    <w:p w14:paraId="24C7A2E5" w14:textId="2ABB4C43" w:rsidR="00CC2A45" w:rsidRDefault="002E1E86" w:rsidP="009C2B18">
      <w:pPr>
        <w:pStyle w:val="ListParagraph"/>
        <w:numPr>
          <w:ilvl w:val="0"/>
          <w:numId w:val="13"/>
        </w:numPr>
        <w:spacing w:after="0" w:line="240" w:lineRule="auto"/>
        <w:jc w:val="both"/>
        <w:rPr>
          <w:rFonts w:ascii="Garamond" w:hAnsi="Garamond" w:cs="Arial"/>
          <w:sz w:val="24"/>
          <w:szCs w:val="24"/>
        </w:rPr>
      </w:pPr>
      <w:r>
        <w:rPr>
          <w:rFonts w:ascii="Garamond" w:hAnsi="Garamond" w:cs="Arial"/>
          <w:sz w:val="24"/>
          <w:szCs w:val="24"/>
        </w:rPr>
        <w:t>E</w:t>
      </w:r>
      <w:r w:rsidRPr="002E1E86">
        <w:rPr>
          <w:rFonts w:ascii="Garamond" w:hAnsi="Garamond" w:cs="Arial"/>
          <w:sz w:val="24"/>
          <w:szCs w:val="24"/>
        </w:rPr>
        <w:t>nsure the safety and protection of human subjects</w:t>
      </w:r>
      <w:r w:rsidR="009D66E5">
        <w:rPr>
          <w:rFonts w:ascii="Garamond" w:hAnsi="Garamond" w:cs="Arial"/>
          <w:sz w:val="24"/>
          <w:szCs w:val="24"/>
        </w:rPr>
        <w:t>.</w:t>
      </w:r>
    </w:p>
    <w:p w14:paraId="19C0FAFE" w14:textId="1D1DF346" w:rsidR="002E1E86" w:rsidRDefault="002E1E86" w:rsidP="009C2B18">
      <w:pPr>
        <w:pStyle w:val="ListParagraph"/>
        <w:numPr>
          <w:ilvl w:val="0"/>
          <w:numId w:val="13"/>
        </w:numPr>
        <w:spacing w:after="0" w:line="240" w:lineRule="auto"/>
        <w:jc w:val="both"/>
        <w:rPr>
          <w:rFonts w:ascii="Garamond" w:hAnsi="Garamond" w:cs="Arial"/>
          <w:sz w:val="24"/>
          <w:szCs w:val="24"/>
        </w:rPr>
      </w:pPr>
      <w:r>
        <w:rPr>
          <w:rFonts w:ascii="Garamond" w:hAnsi="Garamond" w:cs="Arial"/>
          <w:sz w:val="24"/>
          <w:szCs w:val="24"/>
        </w:rPr>
        <w:t>I</w:t>
      </w:r>
      <w:r w:rsidRPr="002E1E86">
        <w:rPr>
          <w:rFonts w:ascii="Garamond" w:hAnsi="Garamond" w:cs="Arial"/>
          <w:sz w:val="24"/>
          <w:szCs w:val="24"/>
        </w:rPr>
        <w:t>mplementation of data collection and data entry tasks in keeping wit</w:t>
      </w:r>
      <w:r>
        <w:rPr>
          <w:rFonts w:ascii="Garamond" w:hAnsi="Garamond" w:cs="Arial"/>
          <w:sz w:val="24"/>
          <w:szCs w:val="24"/>
        </w:rPr>
        <w:t>h research/evaluation protocols</w:t>
      </w:r>
      <w:r w:rsidR="009D66E5">
        <w:rPr>
          <w:rFonts w:ascii="Garamond" w:hAnsi="Garamond" w:cs="Arial"/>
          <w:sz w:val="24"/>
          <w:szCs w:val="24"/>
        </w:rPr>
        <w:t>.</w:t>
      </w:r>
    </w:p>
    <w:p w14:paraId="1B69A6E9" w14:textId="2D3CF6AE" w:rsidR="002E1E86" w:rsidRDefault="002E1E86" w:rsidP="009C2B18">
      <w:pPr>
        <w:pStyle w:val="ListParagraph"/>
        <w:numPr>
          <w:ilvl w:val="0"/>
          <w:numId w:val="13"/>
        </w:numPr>
        <w:spacing w:after="0" w:line="240" w:lineRule="auto"/>
        <w:jc w:val="both"/>
        <w:rPr>
          <w:rFonts w:ascii="Garamond" w:hAnsi="Garamond" w:cs="Arial"/>
          <w:sz w:val="24"/>
          <w:szCs w:val="24"/>
        </w:rPr>
      </w:pPr>
      <w:r w:rsidRPr="00F71B7A">
        <w:rPr>
          <w:rFonts w:ascii="Garamond" w:hAnsi="Garamond" w:cs="Arial"/>
          <w:sz w:val="24"/>
          <w:szCs w:val="24"/>
        </w:rPr>
        <w:lastRenderedPageBreak/>
        <w:t>Implement</w:t>
      </w:r>
      <w:r>
        <w:rPr>
          <w:rFonts w:ascii="Garamond" w:hAnsi="Garamond" w:cs="Arial"/>
          <w:sz w:val="24"/>
          <w:szCs w:val="24"/>
        </w:rPr>
        <w:t>ation of</w:t>
      </w:r>
      <w:r w:rsidRPr="00F71B7A">
        <w:rPr>
          <w:rFonts w:ascii="Garamond" w:hAnsi="Garamond" w:cs="Arial"/>
          <w:sz w:val="24"/>
          <w:szCs w:val="24"/>
        </w:rPr>
        <w:t xml:space="preserve"> data quality control procedures and guidelines with attention </w:t>
      </w:r>
      <w:r w:rsidR="000E79B9">
        <w:rPr>
          <w:rFonts w:ascii="Garamond" w:hAnsi="Garamond" w:cs="Arial"/>
          <w:sz w:val="24"/>
          <w:szCs w:val="24"/>
        </w:rPr>
        <w:t>to security and confidentiality</w:t>
      </w:r>
      <w:r w:rsidR="009D66E5">
        <w:rPr>
          <w:rFonts w:ascii="Garamond" w:hAnsi="Garamond" w:cs="Arial"/>
          <w:sz w:val="24"/>
          <w:szCs w:val="24"/>
        </w:rPr>
        <w:t>.</w:t>
      </w:r>
    </w:p>
    <w:p w14:paraId="3F34FACE" w14:textId="7796CB05" w:rsidR="002E1E86" w:rsidRDefault="002E1E86" w:rsidP="009C2B18">
      <w:pPr>
        <w:pStyle w:val="ListParagraph"/>
        <w:numPr>
          <w:ilvl w:val="0"/>
          <w:numId w:val="13"/>
        </w:numPr>
        <w:spacing w:after="0" w:line="240" w:lineRule="auto"/>
        <w:jc w:val="both"/>
        <w:rPr>
          <w:rFonts w:ascii="Garamond" w:hAnsi="Garamond" w:cs="Arial"/>
          <w:sz w:val="24"/>
          <w:szCs w:val="24"/>
        </w:rPr>
      </w:pPr>
      <w:r>
        <w:rPr>
          <w:rFonts w:ascii="Garamond" w:hAnsi="Garamond" w:cs="Arial"/>
          <w:sz w:val="24"/>
          <w:szCs w:val="24"/>
        </w:rPr>
        <w:t>Assists with the d</w:t>
      </w:r>
      <w:r w:rsidRPr="00F71B7A">
        <w:rPr>
          <w:rFonts w:ascii="Garamond" w:hAnsi="Garamond" w:cs="Arial"/>
          <w:sz w:val="24"/>
          <w:szCs w:val="24"/>
        </w:rPr>
        <w:t>istribution of data</w:t>
      </w:r>
      <w:r w:rsidR="00E1392F">
        <w:rPr>
          <w:rFonts w:ascii="Garamond" w:hAnsi="Garamond" w:cs="Arial"/>
          <w:sz w:val="24"/>
          <w:szCs w:val="24"/>
        </w:rPr>
        <w:t>/evaluation</w:t>
      </w:r>
      <w:r w:rsidRPr="00F71B7A">
        <w:rPr>
          <w:rFonts w:ascii="Garamond" w:hAnsi="Garamond" w:cs="Arial"/>
          <w:sz w:val="24"/>
          <w:szCs w:val="24"/>
        </w:rPr>
        <w:t xml:space="preserve"> tools</w:t>
      </w:r>
      <w:r w:rsidR="00D74C8F">
        <w:rPr>
          <w:rFonts w:ascii="Garamond" w:hAnsi="Garamond" w:cs="Arial"/>
          <w:sz w:val="24"/>
          <w:szCs w:val="24"/>
        </w:rPr>
        <w:t xml:space="preserve"> to appropriately screened individuals</w:t>
      </w:r>
      <w:r w:rsidR="009205D9">
        <w:rPr>
          <w:rFonts w:ascii="Garamond" w:hAnsi="Garamond" w:cs="Arial"/>
          <w:sz w:val="24"/>
          <w:szCs w:val="24"/>
        </w:rPr>
        <w:t xml:space="preserve"> in a customer service oriented, respectful and culturally responsive way</w:t>
      </w:r>
      <w:r w:rsidR="009D66E5">
        <w:rPr>
          <w:rFonts w:ascii="Garamond" w:hAnsi="Garamond" w:cs="Arial"/>
          <w:sz w:val="24"/>
          <w:szCs w:val="24"/>
        </w:rPr>
        <w:t>.</w:t>
      </w:r>
    </w:p>
    <w:p w14:paraId="6E869995" w14:textId="70ADE354" w:rsidR="002E1E86" w:rsidRDefault="002E1E86" w:rsidP="009C2B18">
      <w:pPr>
        <w:pStyle w:val="ListParagraph"/>
        <w:numPr>
          <w:ilvl w:val="0"/>
          <w:numId w:val="13"/>
        </w:numPr>
        <w:spacing w:after="0" w:line="240" w:lineRule="auto"/>
        <w:jc w:val="both"/>
        <w:rPr>
          <w:rFonts w:ascii="Garamond" w:hAnsi="Garamond" w:cs="Arial"/>
          <w:sz w:val="24"/>
          <w:szCs w:val="24"/>
        </w:rPr>
      </w:pPr>
      <w:r>
        <w:rPr>
          <w:rFonts w:ascii="Garamond" w:hAnsi="Garamond" w:cs="Arial"/>
          <w:sz w:val="24"/>
          <w:szCs w:val="24"/>
        </w:rPr>
        <w:t xml:space="preserve">Assists with focus groups/ </w:t>
      </w:r>
      <w:r w:rsidRPr="00F71B7A">
        <w:rPr>
          <w:rFonts w:ascii="Garamond" w:hAnsi="Garamond" w:cs="Arial"/>
          <w:sz w:val="24"/>
          <w:szCs w:val="24"/>
        </w:rPr>
        <w:t>key informant interviews</w:t>
      </w:r>
      <w:r w:rsidR="009D66E5">
        <w:rPr>
          <w:rFonts w:ascii="Garamond" w:hAnsi="Garamond" w:cs="Arial"/>
          <w:sz w:val="24"/>
          <w:szCs w:val="24"/>
        </w:rPr>
        <w:t>.</w:t>
      </w:r>
    </w:p>
    <w:p w14:paraId="3CBEE6C9" w14:textId="3A29103C" w:rsidR="002E1E86" w:rsidRDefault="002E1E86" w:rsidP="009C2B18">
      <w:pPr>
        <w:pStyle w:val="ListParagraph"/>
        <w:numPr>
          <w:ilvl w:val="0"/>
          <w:numId w:val="13"/>
        </w:numPr>
        <w:spacing w:after="0" w:line="240" w:lineRule="auto"/>
        <w:jc w:val="both"/>
        <w:rPr>
          <w:rFonts w:ascii="Garamond" w:hAnsi="Garamond" w:cs="Arial"/>
          <w:sz w:val="24"/>
          <w:szCs w:val="24"/>
        </w:rPr>
      </w:pPr>
      <w:r>
        <w:rPr>
          <w:rFonts w:ascii="Garamond" w:hAnsi="Garamond" w:cs="Arial"/>
          <w:sz w:val="24"/>
          <w:szCs w:val="24"/>
        </w:rPr>
        <w:t xml:space="preserve">Works with patrons in regard to </w:t>
      </w:r>
      <w:r w:rsidRPr="00F71B7A">
        <w:rPr>
          <w:rFonts w:ascii="Garamond" w:hAnsi="Garamond" w:cs="Arial"/>
          <w:sz w:val="24"/>
          <w:szCs w:val="24"/>
        </w:rPr>
        <w:t xml:space="preserve">the evaluation </w:t>
      </w:r>
      <w:r w:rsidR="00D74C8F">
        <w:rPr>
          <w:rFonts w:ascii="Garamond" w:hAnsi="Garamond" w:cs="Arial"/>
          <w:sz w:val="24"/>
          <w:szCs w:val="24"/>
        </w:rPr>
        <w:t>questions and concerns</w:t>
      </w:r>
      <w:r w:rsidR="009D66E5">
        <w:rPr>
          <w:rFonts w:ascii="Garamond" w:hAnsi="Garamond" w:cs="Arial"/>
          <w:sz w:val="24"/>
          <w:szCs w:val="24"/>
        </w:rPr>
        <w:t>.</w:t>
      </w:r>
    </w:p>
    <w:p w14:paraId="02A87807" w14:textId="54E69E3D" w:rsidR="002E1E86" w:rsidRDefault="002E1E86" w:rsidP="009C2B18">
      <w:pPr>
        <w:pStyle w:val="ListParagraph"/>
        <w:numPr>
          <w:ilvl w:val="0"/>
          <w:numId w:val="13"/>
        </w:numPr>
        <w:spacing w:after="0" w:line="240" w:lineRule="auto"/>
        <w:jc w:val="both"/>
        <w:rPr>
          <w:rFonts w:ascii="Garamond" w:hAnsi="Garamond" w:cs="Arial"/>
          <w:sz w:val="24"/>
          <w:szCs w:val="24"/>
        </w:rPr>
      </w:pPr>
      <w:r w:rsidRPr="002E1E86">
        <w:rPr>
          <w:rFonts w:ascii="Garamond" w:hAnsi="Garamond" w:cs="Arial"/>
          <w:sz w:val="24"/>
          <w:szCs w:val="24"/>
        </w:rPr>
        <w:t>Conducts or participates in the informed consent process including interactions/discuss</w:t>
      </w:r>
      <w:r>
        <w:rPr>
          <w:rFonts w:ascii="Garamond" w:hAnsi="Garamond" w:cs="Arial"/>
          <w:sz w:val="24"/>
          <w:szCs w:val="24"/>
        </w:rPr>
        <w:t>ions with research participants</w:t>
      </w:r>
      <w:r w:rsidR="00D74C8F">
        <w:rPr>
          <w:rFonts w:ascii="Garamond" w:hAnsi="Garamond" w:cs="Arial"/>
          <w:sz w:val="24"/>
          <w:szCs w:val="24"/>
        </w:rPr>
        <w:t xml:space="preserve"> in a customer service oriented, </w:t>
      </w:r>
      <w:r w:rsidR="009205D9">
        <w:rPr>
          <w:rFonts w:ascii="Garamond" w:hAnsi="Garamond" w:cs="Arial"/>
          <w:sz w:val="24"/>
          <w:szCs w:val="24"/>
        </w:rPr>
        <w:t xml:space="preserve">respectful and </w:t>
      </w:r>
      <w:r w:rsidR="00D74C8F">
        <w:rPr>
          <w:rFonts w:ascii="Garamond" w:hAnsi="Garamond" w:cs="Arial"/>
          <w:sz w:val="24"/>
          <w:szCs w:val="24"/>
        </w:rPr>
        <w:t>culturally responsive way</w:t>
      </w:r>
      <w:r w:rsidR="009D66E5">
        <w:rPr>
          <w:rFonts w:ascii="Garamond" w:hAnsi="Garamond" w:cs="Arial"/>
          <w:sz w:val="24"/>
          <w:szCs w:val="24"/>
        </w:rPr>
        <w:t>.</w:t>
      </w:r>
    </w:p>
    <w:p w14:paraId="14115134" w14:textId="1E2C9AF8" w:rsidR="002E1E86" w:rsidRPr="002E1E86" w:rsidRDefault="002E1E86" w:rsidP="009C2B18">
      <w:pPr>
        <w:pStyle w:val="ListParagraph"/>
        <w:numPr>
          <w:ilvl w:val="0"/>
          <w:numId w:val="13"/>
        </w:numPr>
        <w:spacing w:after="0" w:line="240" w:lineRule="auto"/>
        <w:jc w:val="both"/>
        <w:rPr>
          <w:rFonts w:ascii="Garamond" w:hAnsi="Garamond" w:cs="Arial"/>
          <w:sz w:val="24"/>
          <w:szCs w:val="24"/>
        </w:rPr>
      </w:pPr>
      <w:r w:rsidRPr="002E1E86">
        <w:rPr>
          <w:rFonts w:ascii="Garamond" w:hAnsi="Garamond" w:cs="Arial"/>
          <w:sz w:val="24"/>
          <w:szCs w:val="24"/>
        </w:rPr>
        <w:t>Maintains project/study timelines</w:t>
      </w:r>
      <w:r w:rsidR="009D66E5">
        <w:rPr>
          <w:rFonts w:ascii="Garamond" w:hAnsi="Garamond" w:cs="Arial"/>
          <w:sz w:val="24"/>
          <w:szCs w:val="24"/>
        </w:rPr>
        <w:t>.</w:t>
      </w:r>
    </w:p>
    <w:p w14:paraId="7721CCC0" w14:textId="076CE1ED" w:rsidR="002E1E86" w:rsidRPr="009C2B18" w:rsidRDefault="002E1E86" w:rsidP="009C2B18">
      <w:pPr>
        <w:pStyle w:val="ListParagraph"/>
        <w:numPr>
          <w:ilvl w:val="0"/>
          <w:numId w:val="13"/>
        </w:numPr>
        <w:spacing w:after="0" w:line="240" w:lineRule="auto"/>
        <w:jc w:val="both"/>
        <w:rPr>
          <w:rFonts w:ascii="Garamond" w:hAnsi="Garamond" w:cs="Arial"/>
          <w:sz w:val="24"/>
          <w:szCs w:val="24"/>
        </w:rPr>
      </w:pPr>
      <w:r w:rsidRPr="002E1E86">
        <w:rPr>
          <w:rFonts w:ascii="Garamond" w:hAnsi="Garamond" w:cs="Arial"/>
          <w:sz w:val="24"/>
          <w:szCs w:val="24"/>
        </w:rPr>
        <w:t>Works with the PI to manage the day-to-day activities of the study including problem solving, communication and protocol management</w:t>
      </w:r>
      <w:r w:rsidR="00D74C8F">
        <w:rPr>
          <w:rFonts w:ascii="Garamond" w:hAnsi="Garamond" w:cs="Arial"/>
          <w:sz w:val="24"/>
          <w:szCs w:val="24"/>
        </w:rPr>
        <w:t xml:space="preserve"> with attention to security and confidentiality</w:t>
      </w:r>
      <w:r w:rsidR="009D66E5">
        <w:rPr>
          <w:rFonts w:ascii="Garamond" w:hAnsi="Garamond" w:cs="Arial"/>
          <w:sz w:val="24"/>
          <w:szCs w:val="24"/>
        </w:rPr>
        <w:t>.</w:t>
      </w:r>
    </w:p>
    <w:p w14:paraId="4DBC8A06" w14:textId="77777777" w:rsidR="009D66E5" w:rsidRDefault="009D66E5" w:rsidP="009C2B18">
      <w:pPr>
        <w:shd w:val="clear" w:color="auto" w:fill="FFFFFF"/>
        <w:rPr>
          <w:rFonts w:ascii="Garamond" w:hAnsi="Garamond"/>
          <w:b/>
          <w:bCs/>
          <w:sz w:val="24"/>
          <w:szCs w:val="24"/>
          <w:u w:val="single"/>
        </w:rPr>
      </w:pPr>
    </w:p>
    <w:p w14:paraId="66B8D19E" w14:textId="58FAC14A" w:rsidR="00455CE3" w:rsidRPr="009C2B18" w:rsidRDefault="00455CE3" w:rsidP="009C2B18">
      <w:pPr>
        <w:shd w:val="clear" w:color="auto" w:fill="FFFFFF"/>
        <w:rPr>
          <w:rFonts w:ascii="Garamond" w:hAnsi="Garamond"/>
          <w:bCs/>
          <w:sz w:val="24"/>
          <w:szCs w:val="24"/>
        </w:rPr>
      </w:pPr>
      <w:r w:rsidRPr="00455CE3">
        <w:rPr>
          <w:rFonts w:ascii="Garamond" w:hAnsi="Garamond"/>
          <w:b/>
          <w:bCs/>
          <w:sz w:val="24"/>
          <w:szCs w:val="24"/>
          <w:u w:val="single"/>
        </w:rPr>
        <w:t>Core Principles:</w:t>
      </w:r>
      <w:r w:rsidRPr="00455CE3">
        <w:rPr>
          <w:rFonts w:ascii="Garamond" w:hAnsi="Garamond"/>
          <w:sz w:val="24"/>
          <w:szCs w:val="24"/>
        </w:rPr>
        <w:t> </w:t>
      </w:r>
      <w:r w:rsidRPr="009C2B18">
        <w:rPr>
          <w:rFonts w:ascii="Garamond" w:hAnsi="Garamond"/>
          <w:bCs/>
          <w:sz w:val="24"/>
          <w:szCs w:val="24"/>
        </w:rPr>
        <w:t xml:space="preserve">To individualize services to meet the needs of children and families while respecting each individual and/or family’s diversity and inherent dignity.  </w:t>
      </w:r>
    </w:p>
    <w:p w14:paraId="3ADEF87D" w14:textId="77777777" w:rsidR="009D66E5" w:rsidRDefault="009D66E5" w:rsidP="009C2B18">
      <w:pPr>
        <w:shd w:val="clear" w:color="auto" w:fill="FFFFFF"/>
        <w:rPr>
          <w:rFonts w:ascii="Garamond" w:hAnsi="Garamond"/>
          <w:b/>
          <w:bCs/>
          <w:sz w:val="24"/>
          <w:szCs w:val="24"/>
          <w:u w:val="single"/>
        </w:rPr>
      </w:pPr>
    </w:p>
    <w:p w14:paraId="5B4E7B94" w14:textId="41EC807E" w:rsidR="00455CE3" w:rsidRPr="00455CE3" w:rsidRDefault="00455CE3" w:rsidP="009C2B18">
      <w:pPr>
        <w:shd w:val="clear" w:color="auto" w:fill="FFFFFF"/>
        <w:rPr>
          <w:rFonts w:ascii="Garamond" w:hAnsi="Garamond"/>
          <w:b/>
          <w:bCs/>
          <w:sz w:val="24"/>
          <w:szCs w:val="24"/>
        </w:rPr>
      </w:pPr>
      <w:r w:rsidRPr="00455CE3">
        <w:rPr>
          <w:rFonts w:ascii="Garamond" w:hAnsi="Garamond"/>
          <w:b/>
          <w:bCs/>
          <w:sz w:val="24"/>
          <w:szCs w:val="24"/>
          <w:u w:val="single"/>
        </w:rPr>
        <w:t>Competencies:</w:t>
      </w:r>
      <w:r w:rsidRPr="00455CE3">
        <w:rPr>
          <w:rFonts w:ascii="Garamond" w:hAnsi="Garamond"/>
          <w:b/>
          <w:bCs/>
          <w:sz w:val="24"/>
          <w:szCs w:val="24"/>
        </w:rPr>
        <w:t> </w:t>
      </w:r>
      <w:r w:rsidRPr="009C2B18">
        <w:rPr>
          <w:rFonts w:ascii="Garamond" w:hAnsi="Garamond"/>
          <w:bCs/>
          <w:sz w:val="24"/>
          <w:szCs w:val="24"/>
        </w:rPr>
        <w:t>Commitment to using a strength-based, child-centered, family-focused practice with the ability to identify strengths and needs and engage the family in a strength-based assessment process. Ability to perceive and communicate with sensitivity and without judgement while respecting each person’s potential.  </w:t>
      </w:r>
      <w:r w:rsidRPr="009C2B18">
        <w:rPr>
          <w:rFonts w:ascii="Garamond" w:hAnsi="Garamond"/>
          <w:bCs/>
          <w:sz w:val="24"/>
          <w:szCs w:val="24"/>
          <w:lang w:val="en"/>
        </w:rPr>
        <w:t xml:space="preserve">Ability to lead and model diversity.  </w:t>
      </w:r>
      <w:r w:rsidRPr="009C2B18">
        <w:rPr>
          <w:rFonts w:ascii="Garamond" w:hAnsi="Garamond"/>
          <w:bCs/>
          <w:sz w:val="24"/>
          <w:szCs w:val="24"/>
        </w:rPr>
        <w:t>Respect for each person’s dignity, individuality, and right to self-determination.</w:t>
      </w:r>
    </w:p>
    <w:p w14:paraId="25EB5D58" w14:textId="77777777" w:rsidR="009D66E5" w:rsidRDefault="009D66E5">
      <w:pPr>
        <w:rPr>
          <w:rFonts w:ascii="Garamond" w:hAnsi="Garamond"/>
          <w:b/>
          <w:bCs/>
          <w:sz w:val="24"/>
          <w:szCs w:val="24"/>
          <w:u w:val="single"/>
        </w:rPr>
      </w:pPr>
    </w:p>
    <w:p w14:paraId="6CE7CD28" w14:textId="7594A564" w:rsidR="00455CE3" w:rsidRDefault="00455CE3">
      <w:pPr>
        <w:rPr>
          <w:rFonts w:ascii="Garamond" w:hAnsi="Garamond"/>
          <w:i/>
          <w:iCs/>
          <w:sz w:val="24"/>
          <w:szCs w:val="24"/>
        </w:rPr>
      </w:pPr>
      <w:r w:rsidRPr="00455CE3">
        <w:rPr>
          <w:rFonts w:ascii="Garamond" w:hAnsi="Garamond"/>
          <w:b/>
          <w:bCs/>
          <w:sz w:val="24"/>
          <w:szCs w:val="24"/>
          <w:u w:val="single"/>
        </w:rPr>
        <w:t>Core Function:</w:t>
      </w:r>
      <w:r w:rsidRPr="00455CE3">
        <w:rPr>
          <w:rFonts w:ascii="Garamond" w:hAnsi="Garamond"/>
          <w:b/>
          <w:bCs/>
          <w:sz w:val="24"/>
          <w:szCs w:val="24"/>
        </w:rPr>
        <w:t xml:space="preserve"> </w:t>
      </w:r>
      <w:r w:rsidRPr="00455CE3">
        <w:rPr>
          <w:rFonts w:ascii="Garamond" w:hAnsi="Garamond"/>
          <w:i/>
          <w:iCs/>
          <w:sz w:val="24"/>
          <w:szCs w:val="24"/>
        </w:rPr>
        <w:t xml:space="preserve">To assess and meet individual and/or family needs through one-on-one consultation along with needed follow-up.  </w:t>
      </w:r>
    </w:p>
    <w:p w14:paraId="6299EC7B" w14:textId="77777777" w:rsidR="009D66E5" w:rsidRPr="00455CE3" w:rsidRDefault="009D66E5">
      <w:pPr>
        <w:rPr>
          <w:rFonts w:ascii="Garamond" w:hAnsi="Garamond"/>
          <w:i/>
          <w:iCs/>
          <w:sz w:val="24"/>
          <w:szCs w:val="24"/>
        </w:rPr>
      </w:pPr>
    </w:p>
    <w:p w14:paraId="13B6630E" w14:textId="12F73CD9" w:rsidR="00455CE3" w:rsidRDefault="00455CE3" w:rsidP="009C2B18">
      <w:pPr>
        <w:numPr>
          <w:ilvl w:val="0"/>
          <w:numId w:val="14"/>
        </w:numPr>
        <w:tabs>
          <w:tab w:val="clear" w:pos="900"/>
          <w:tab w:val="num" w:pos="720"/>
        </w:tabs>
        <w:overflowPunct/>
        <w:autoSpaceDE/>
        <w:autoSpaceDN/>
        <w:adjustRightInd/>
        <w:ind w:left="720" w:hanging="450"/>
        <w:textAlignment w:val="auto"/>
        <w:rPr>
          <w:rFonts w:ascii="Garamond" w:hAnsi="Garamond"/>
          <w:sz w:val="24"/>
          <w:szCs w:val="24"/>
        </w:rPr>
      </w:pPr>
      <w:r>
        <w:rPr>
          <w:rFonts w:ascii="Garamond" w:hAnsi="Garamond"/>
          <w:sz w:val="24"/>
          <w:szCs w:val="24"/>
        </w:rPr>
        <w:t xml:space="preserve">Meet one-on-one with </w:t>
      </w:r>
      <w:r w:rsidR="00AE46CB">
        <w:rPr>
          <w:rFonts w:ascii="Garamond" w:hAnsi="Garamond"/>
          <w:sz w:val="24"/>
          <w:szCs w:val="24"/>
        </w:rPr>
        <w:t>patrons who are potential or current</w:t>
      </w:r>
      <w:r>
        <w:rPr>
          <w:rFonts w:ascii="Garamond" w:hAnsi="Garamond"/>
          <w:sz w:val="24"/>
          <w:szCs w:val="24"/>
        </w:rPr>
        <w:t xml:space="preserve"> study participants</w:t>
      </w:r>
      <w:r w:rsidR="000D0D2A">
        <w:rPr>
          <w:rFonts w:ascii="Garamond" w:hAnsi="Garamond"/>
          <w:sz w:val="24"/>
          <w:szCs w:val="24"/>
        </w:rPr>
        <w:t>, facilitating</w:t>
      </w:r>
      <w:r>
        <w:rPr>
          <w:rFonts w:ascii="Garamond" w:hAnsi="Garamond"/>
          <w:sz w:val="24"/>
          <w:szCs w:val="24"/>
        </w:rPr>
        <w:t>a non-judgmental and encouraging environment.</w:t>
      </w:r>
    </w:p>
    <w:p w14:paraId="5702DCBD" w14:textId="5A92BFAC" w:rsidR="00455CE3" w:rsidRDefault="00455CE3" w:rsidP="009C2B18">
      <w:pPr>
        <w:numPr>
          <w:ilvl w:val="0"/>
          <w:numId w:val="14"/>
        </w:numPr>
        <w:tabs>
          <w:tab w:val="clear" w:pos="900"/>
          <w:tab w:val="num" w:pos="720"/>
        </w:tabs>
        <w:overflowPunct/>
        <w:autoSpaceDE/>
        <w:autoSpaceDN/>
        <w:adjustRightInd/>
        <w:ind w:left="720" w:hanging="450"/>
        <w:textAlignment w:val="auto"/>
        <w:rPr>
          <w:rFonts w:ascii="Garamond" w:hAnsi="Garamond"/>
          <w:sz w:val="24"/>
          <w:szCs w:val="24"/>
        </w:rPr>
      </w:pPr>
      <w:r>
        <w:rPr>
          <w:rFonts w:ascii="Garamond" w:hAnsi="Garamond"/>
          <w:sz w:val="24"/>
          <w:szCs w:val="24"/>
        </w:rPr>
        <w:t>Discuss</w:t>
      </w:r>
      <w:r w:rsidR="000D0D2A">
        <w:rPr>
          <w:rFonts w:ascii="Garamond" w:hAnsi="Garamond"/>
          <w:sz w:val="24"/>
          <w:szCs w:val="24"/>
        </w:rPr>
        <w:t>, clarify,</w:t>
      </w:r>
      <w:r>
        <w:rPr>
          <w:rFonts w:ascii="Garamond" w:hAnsi="Garamond"/>
          <w:sz w:val="24"/>
          <w:szCs w:val="24"/>
        </w:rPr>
        <w:t>and implement study-related tasks</w:t>
      </w:r>
      <w:r w:rsidR="000C732B">
        <w:rPr>
          <w:rFonts w:ascii="Garamond" w:hAnsi="Garamond"/>
          <w:sz w:val="24"/>
          <w:szCs w:val="24"/>
        </w:rPr>
        <w:t xml:space="preserve"> with patrons</w:t>
      </w:r>
      <w:r w:rsidR="000D0D2A">
        <w:rPr>
          <w:rFonts w:ascii="Garamond" w:hAnsi="Garamond"/>
          <w:sz w:val="24"/>
          <w:szCs w:val="24"/>
        </w:rPr>
        <w:t>,</w:t>
      </w:r>
      <w:r>
        <w:rPr>
          <w:rFonts w:ascii="Garamond" w:hAnsi="Garamond"/>
          <w:sz w:val="24"/>
          <w:szCs w:val="24"/>
        </w:rPr>
        <w:t xml:space="preserve"> such as informed consent and evaluation tools</w:t>
      </w:r>
      <w:r w:rsidR="000C732B">
        <w:rPr>
          <w:rFonts w:ascii="Garamond" w:hAnsi="Garamond"/>
          <w:sz w:val="24"/>
          <w:szCs w:val="24"/>
        </w:rPr>
        <w:t>.</w:t>
      </w:r>
    </w:p>
    <w:p w14:paraId="23DB1188" w14:textId="447A7E1B" w:rsidR="00455CE3" w:rsidRDefault="00455CE3" w:rsidP="009C2B18">
      <w:pPr>
        <w:numPr>
          <w:ilvl w:val="0"/>
          <w:numId w:val="14"/>
        </w:numPr>
        <w:tabs>
          <w:tab w:val="clear" w:pos="900"/>
          <w:tab w:val="num" w:pos="720"/>
        </w:tabs>
        <w:overflowPunct/>
        <w:autoSpaceDE/>
        <w:autoSpaceDN/>
        <w:adjustRightInd/>
        <w:ind w:left="720" w:hanging="450"/>
        <w:textAlignment w:val="auto"/>
        <w:rPr>
          <w:rFonts w:ascii="Garamond" w:hAnsi="Garamond"/>
          <w:sz w:val="24"/>
          <w:szCs w:val="24"/>
        </w:rPr>
      </w:pPr>
      <w:r>
        <w:rPr>
          <w:rFonts w:ascii="Garamond" w:hAnsi="Garamond"/>
          <w:sz w:val="24"/>
          <w:szCs w:val="24"/>
        </w:rPr>
        <w:t>As needed, discuss immediate needs with patrons and assist with making connections to concrete supports (e.g., food, clothing), on-site activities and/or community services, referring to the Resource Center Manager and/or Family Support Facilitator</w:t>
      </w:r>
      <w:r w:rsidR="00AE46CB">
        <w:rPr>
          <w:rFonts w:ascii="Garamond" w:hAnsi="Garamond"/>
          <w:sz w:val="24"/>
          <w:szCs w:val="24"/>
        </w:rPr>
        <w:t xml:space="preserve"> for additional consultation</w:t>
      </w:r>
      <w:r>
        <w:rPr>
          <w:rFonts w:ascii="Garamond" w:hAnsi="Garamond"/>
          <w:sz w:val="24"/>
          <w:szCs w:val="24"/>
        </w:rPr>
        <w:t xml:space="preserve">, as appropriate.  </w:t>
      </w:r>
    </w:p>
    <w:p w14:paraId="4EFD42FA" w14:textId="77777777" w:rsidR="009D66E5" w:rsidRDefault="009D66E5" w:rsidP="009C2B18">
      <w:pPr>
        <w:shd w:val="clear" w:color="auto" w:fill="FFFFFF"/>
        <w:rPr>
          <w:rFonts w:ascii="Garamond" w:hAnsi="Garamond"/>
          <w:b/>
          <w:bCs/>
          <w:sz w:val="24"/>
          <w:szCs w:val="24"/>
          <w:u w:val="single"/>
        </w:rPr>
      </w:pPr>
    </w:p>
    <w:p w14:paraId="263C6433" w14:textId="7085205C" w:rsidR="00455CE3" w:rsidRPr="009C2B18" w:rsidRDefault="00455CE3" w:rsidP="009C2B18">
      <w:pPr>
        <w:shd w:val="clear" w:color="auto" w:fill="FFFFFF"/>
        <w:rPr>
          <w:rFonts w:ascii="Garamond" w:hAnsi="Garamond"/>
          <w:bCs/>
          <w:sz w:val="24"/>
          <w:szCs w:val="24"/>
        </w:rPr>
      </w:pPr>
      <w:r w:rsidRPr="00455CE3">
        <w:rPr>
          <w:rFonts w:ascii="Garamond" w:hAnsi="Garamond"/>
          <w:b/>
          <w:bCs/>
          <w:sz w:val="24"/>
          <w:szCs w:val="24"/>
          <w:u w:val="single"/>
        </w:rPr>
        <w:t>Core Principles:</w:t>
      </w:r>
      <w:r w:rsidRPr="00455CE3">
        <w:rPr>
          <w:rFonts w:ascii="Garamond" w:hAnsi="Garamond"/>
          <w:sz w:val="24"/>
          <w:szCs w:val="24"/>
        </w:rPr>
        <w:t xml:space="preserve"> </w:t>
      </w:r>
      <w:r w:rsidRPr="009C2B18">
        <w:rPr>
          <w:rFonts w:ascii="Garamond" w:hAnsi="Garamond"/>
          <w:bCs/>
          <w:sz w:val="24"/>
          <w:szCs w:val="24"/>
        </w:rPr>
        <w:t xml:space="preserve">To make prevention of child abuse and neglect a community priority and recognize that more can be done with communities and families as partners.  </w:t>
      </w:r>
    </w:p>
    <w:p w14:paraId="29379EA5" w14:textId="77777777" w:rsidR="009D66E5" w:rsidRDefault="009D66E5" w:rsidP="009C2B18">
      <w:pPr>
        <w:shd w:val="clear" w:color="auto" w:fill="FFFFFF"/>
        <w:rPr>
          <w:rFonts w:ascii="Garamond" w:hAnsi="Garamond"/>
          <w:b/>
          <w:bCs/>
          <w:sz w:val="24"/>
          <w:szCs w:val="24"/>
          <w:u w:val="single"/>
        </w:rPr>
      </w:pPr>
    </w:p>
    <w:p w14:paraId="75DCD18A" w14:textId="6F54F493" w:rsidR="00455CE3" w:rsidRPr="009C2B18" w:rsidRDefault="00455CE3" w:rsidP="009C2B18">
      <w:pPr>
        <w:shd w:val="clear" w:color="auto" w:fill="FFFFFF"/>
        <w:rPr>
          <w:rFonts w:ascii="Garamond" w:hAnsi="Garamond"/>
          <w:bCs/>
          <w:sz w:val="24"/>
          <w:szCs w:val="24"/>
        </w:rPr>
      </w:pPr>
      <w:r w:rsidRPr="00455CE3">
        <w:rPr>
          <w:rFonts w:ascii="Garamond" w:hAnsi="Garamond"/>
          <w:b/>
          <w:bCs/>
          <w:sz w:val="24"/>
          <w:szCs w:val="24"/>
          <w:u w:val="single"/>
        </w:rPr>
        <w:t>Competencies:</w:t>
      </w:r>
      <w:r w:rsidRPr="00455CE3">
        <w:rPr>
          <w:rFonts w:ascii="Garamond" w:hAnsi="Garamond"/>
          <w:b/>
          <w:bCs/>
          <w:sz w:val="24"/>
          <w:szCs w:val="24"/>
        </w:rPr>
        <w:t xml:space="preserve">  </w:t>
      </w:r>
      <w:r w:rsidRPr="009C2B18">
        <w:rPr>
          <w:rFonts w:ascii="Garamond" w:hAnsi="Garamond"/>
          <w:bCs/>
          <w:sz w:val="24"/>
          <w:szCs w:val="24"/>
        </w:rPr>
        <w:t>Identify and understand what resources are available, and build and maintain effective working relationships within a network of systems. Ability to network with, educate and involve community stakeholders.</w:t>
      </w:r>
    </w:p>
    <w:p w14:paraId="39E41617" w14:textId="77777777" w:rsidR="009D66E5" w:rsidRDefault="009D66E5">
      <w:pPr>
        <w:rPr>
          <w:rFonts w:ascii="Garamond" w:hAnsi="Garamond"/>
          <w:b/>
          <w:bCs/>
          <w:sz w:val="24"/>
          <w:szCs w:val="24"/>
          <w:u w:val="single"/>
        </w:rPr>
      </w:pPr>
    </w:p>
    <w:p w14:paraId="335F933E" w14:textId="5E9A0A8C" w:rsidR="00455CE3" w:rsidRDefault="00455CE3">
      <w:pPr>
        <w:rPr>
          <w:rFonts w:ascii="Garamond" w:hAnsi="Garamond"/>
          <w:sz w:val="24"/>
          <w:szCs w:val="24"/>
        </w:rPr>
      </w:pPr>
      <w:r w:rsidRPr="00455CE3">
        <w:rPr>
          <w:rFonts w:ascii="Garamond" w:hAnsi="Garamond"/>
          <w:b/>
          <w:bCs/>
          <w:sz w:val="24"/>
          <w:szCs w:val="24"/>
          <w:u w:val="single"/>
        </w:rPr>
        <w:t>Core Function:</w:t>
      </w:r>
      <w:r w:rsidRPr="00455CE3">
        <w:rPr>
          <w:rFonts w:ascii="Garamond" w:hAnsi="Garamond"/>
          <w:sz w:val="24"/>
          <w:szCs w:val="24"/>
        </w:rPr>
        <w:t xml:space="preserve"> </w:t>
      </w:r>
      <w:r w:rsidRPr="00455CE3">
        <w:rPr>
          <w:rFonts w:ascii="Garamond" w:hAnsi="Garamond"/>
          <w:i/>
          <w:iCs/>
          <w:sz w:val="24"/>
          <w:szCs w:val="24"/>
        </w:rPr>
        <w:t>To conduct community outreach, develop new partnerships and develop resource center programming based upon community needs.</w:t>
      </w:r>
      <w:r w:rsidRPr="00455CE3">
        <w:rPr>
          <w:rFonts w:ascii="Garamond" w:hAnsi="Garamond"/>
          <w:sz w:val="24"/>
          <w:szCs w:val="24"/>
        </w:rPr>
        <w:t xml:space="preserve"> </w:t>
      </w:r>
    </w:p>
    <w:p w14:paraId="56938AB4" w14:textId="77777777" w:rsidR="009D66E5" w:rsidRPr="00455CE3" w:rsidRDefault="009D66E5">
      <w:pPr>
        <w:rPr>
          <w:rFonts w:ascii="Garamond" w:hAnsi="Garamond"/>
          <w:sz w:val="24"/>
          <w:szCs w:val="24"/>
        </w:rPr>
      </w:pPr>
    </w:p>
    <w:p w14:paraId="74A091F4" w14:textId="2DE247B2" w:rsidR="00455CE3" w:rsidRPr="00455CE3" w:rsidRDefault="00A324E4" w:rsidP="009C2B18">
      <w:pPr>
        <w:numPr>
          <w:ilvl w:val="0"/>
          <w:numId w:val="14"/>
        </w:numPr>
        <w:tabs>
          <w:tab w:val="clear" w:pos="900"/>
        </w:tabs>
        <w:adjustRightInd/>
        <w:ind w:left="720"/>
        <w:rPr>
          <w:rFonts w:ascii="Garamond" w:hAnsi="Garamond"/>
          <w:sz w:val="24"/>
          <w:szCs w:val="24"/>
        </w:rPr>
      </w:pPr>
      <w:r>
        <w:rPr>
          <w:rFonts w:ascii="Garamond" w:hAnsi="Garamond"/>
          <w:sz w:val="24"/>
          <w:szCs w:val="24"/>
        </w:rPr>
        <w:t xml:space="preserve">Conduct community outreach activities with the purpose of </w:t>
      </w:r>
      <w:r w:rsidRPr="00A324E4">
        <w:rPr>
          <w:rFonts w:ascii="Garamond" w:hAnsi="Garamond"/>
          <w:sz w:val="24"/>
          <w:szCs w:val="24"/>
        </w:rPr>
        <w:t xml:space="preserve">increasing awareness about </w:t>
      </w:r>
      <w:r w:rsidR="00AE46CB">
        <w:rPr>
          <w:rFonts w:ascii="Garamond" w:hAnsi="Garamond"/>
          <w:sz w:val="24"/>
          <w:szCs w:val="24"/>
        </w:rPr>
        <w:t xml:space="preserve">the </w:t>
      </w:r>
      <w:r w:rsidRPr="00A324E4">
        <w:rPr>
          <w:rFonts w:ascii="Garamond" w:hAnsi="Garamond"/>
          <w:sz w:val="24"/>
          <w:szCs w:val="24"/>
        </w:rPr>
        <w:t xml:space="preserve">grant and the long-term impact </w:t>
      </w:r>
      <w:r w:rsidR="000D0D2A">
        <w:rPr>
          <w:rFonts w:ascii="Garamond" w:hAnsi="Garamond"/>
          <w:sz w:val="24"/>
          <w:szCs w:val="24"/>
        </w:rPr>
        <w:t xml:space="preserve">it can provide to the </w:t>
      </w:r>
      <w:r w:rsidRPr="00A324E4">
        <w:rPr>
          <w:rFonts w:ascii="Garamond" w:hAnsi="Garamond"/>
          <w:sz w:val="24"/>
          <w:szCs w:val="24"/>
        </w:rPr>
        <w:t>community.</w:t>
      </w:r>
    </w:p>
    <w:p w14:paraId="4F0C3513" w14:textId="33FA29A4" w:rsidR="00455CE3" w:rsidRPr="00AE46CB" w:rsidRDefault="00AE46CB" w:rsidP="009C2B18">
      <w:pPr>
        <w:pStyle w:val="ListParagraph"/>
        <w:numPr>
          <w:ilvl w:val="0"/>
          <w:numId w:val="14"/>
        </w:numPr>
        <w:spacing w:after="0" w:line="240" w:lineRule="auto"/>
        <w:ind w:left="720"/>
        <w:jc w:val="both"/>
        <w:rPr>
          <w:rFonts w:ascii="Garamond" w:hAnsi="Garamond" w:cs="Arial"/>
          <w:sz w:val="24"/>
          <w:szCs w:val="24"/>
        </w:rPr>
      </w:pPr>
      <w:r w:rsidRPr="00AE46CB">
        <w:rPr>
          <w:rFonts w:ascii="Garamond" w:hAnsi="Garamond"/>
          <w:sz w:val="24"/>
          <w:szCs w:val="24"/>
        </w:rPr>
        <w:lastRenderedPageBreak/>
        <w:t xml:space="preserve">Participate in various grant-related meetings, </w:t>
      </w:r>
      <w:r w:rsidR="000D0D2A" w:rsidRPr="00AE46CB">
        <w:rPr>
          <w:rFonts w:ascii="Garamond" w:hAnsi="Garamond"/>
          <w:sz w:val="24"/>
          <w:szCs w:val="24"/>
        </w:rPr>
        <w:t>activities,</w:t>
      </w:r>
      <w:r w:rsidRPr="00AE46CB">
        <w:rPr>
          <w:rFonts w:ascii="Garamond" w:hAnsi="Garamond"/>
          <w:sz w:val="24"/>
          <w:szCs w:val="24"/>
        </w:rPr>
        <w:t xml:space="preserve"> and community events. </w:t>
      </w:r>
    </w:p>
    <w:p w14:paraId="225D086C" w14:textId="77777777" w:rsidR="00AE46CB" w:rsidRPr="00AE46CB" w:rsidRDefault="00AE46CB" w:rsidP="009C2B18">
      <w:pPr>
        <w:pStyle w:val="ListParagraph"/>
        <w:spacing w:after="0" w:line="240" w:lineRule="auto"/>
        <w:ind w:left="900"/>
        <w:jc w:val="both"/>
        <w:rPr>
          <w:rFonts w:ascii="Garamond" w:hAnsi="Garamond" w:cs="Arial"/>
          <w:sz w:val="24"/>
          <w:szCs w:val="24"/>
        </w:rPr>
      </w:pPr>
    </w:p>
    <w:p w14:paraId="246408A9" w14:textId="18CA5C48" w:rsidR="00066124" w:rsidRDefault="00DB0864" w:rsidP="00066124">
      <w:pPr>
        <w:pStyle w:val="ListParagraph"/>
        <w:numPr>
          <w:ilvl w:val="12"/>
          <w:numId w:val="0"/>
        </w:numPr>
        <w:spacing w:after="0" w:line="240" w:lineRule="auto"/>
        <w:jc w:val="both"/>
        <w:rPr>
          <w:rFonts w:ascii="Garamond" w:hAnsi="Garamond" w:cs="Arial"/>
          <w:sz w:val="24"/>
          <w:szCs w:val="24"/>
        </w:rPr>
      </w:pPr>
      <w:r w:rsidRPr="00CC2A45">
        <w:rPr>
          <w:rFonts w:ascii="Garamond" w:hAnsi="Garamond" w:cs="Arial"/>
          <w:sz w:val="24"/>
          <w:szCs w:val="24"/>
        </w:rPr>
        <w:t>This list of essential functions is not intended to be exhaustive. Partnership for Strong Families reserves the right to revise this job description as needed to comply with actual job requirements</w:t>
      </w:r>
      <w:r w:rsidR="00066124">
        <w:rPr>
          <w:rFonts w:ascii="Garamond" w:hAnsi="Garamond" w:cs="Arial"/>
          <w:sz w:val="24"/>
          <w:szCs w:val="24"/>
        </w:rPr>
        <w:t>.</w:t>
      </w:r>
    </w:p>
    <w:p w14:paraId="2642E48A" w14:textId="77777777" w:rsidR="00066124" w:rsidRPr="00066124" w:rsidRDefault="00066124" w:rsidP="00066124">
      <w:pPr>
        <w:pStyle w:val="ListParagraph"/>
        <w:numPr>
          <w:ilvl w:val="12"/>
          <w:numId w:val="0"/>
        </w:numPr>
        <w:spacing w:after="0" w:line="240" w:lineRule="auto"/>
        <w:jc w:val="both"/>
        <w:rPr>
          <w:rFonts w:ascii="Garamond" w:hAnsi="Garamond" w:cs="Arial"/>
          <w:sz w:val="24"/>
          <w:szCs w:val="24"/>
        </w:rPr>
      </w:pPr>
    </w:p>
    <w:p w14:paraId="7C4AE645" w14:textId="77777777" w:rsidR="00FB1C80" w:rsidRPr="0049556D" w:rsidRDefault="00FB1C80">
      <w:pPr>
        <w:numPr>
          <w:ilvl w:val="12"/>
          <w:numId w:val="0"/>
        </w:numPr>
        <w:jc w:val="both"/>
        <w:rPr>
          <w:rFonts w:ascii="Garamond" w:hAnsi="Garamond" w:cs="Arial"/>
          <w:b/>
          <w:sz w:val="24"/>
          <w:szCs w:val="24"/>
          <w:u w:val="single"/>
        </w:rPr>
      </w:pPr>
      <w:r w:rsidRPr="0049556D">
        <w:rPr>
          <w:rFonts w:ascii="Garamond" w:hAnsi="Garamond" w:cs="Arial"/>
          <w:b/>
          <w:sz w:val="24"/>
          <w:szCs w:val="24"/>
          <w:u w:val="single"/>
        </w:rPr>
        <w:t>Minimum Qualifications:</w:t>
      </w:r>
    </w:p>
    <w:p w14:paraId="6070F0A8" w14:textId="77777777" w:rsidR="00D14088" w:rsidRPr="0049556D" w:rsidRDefault="00D14088">
      <w:pPr>
        <w:numPr>
          <w:ilvl w:val="12"/>
          <w:numId w:val="0"/>
        </w:numPr>
        <w:jc w:val="both"/>
        <w:rPr>
          <w:rFonts w:ascii="Garamond" w:hAnsi="Garamond" w:cs="Arial"/>
          <w:b/>
          <w:sz w:val="24"/>
          <w:szCs w:val="24"/>
        </w:rPr>
      </w:pPr>
    </w:p>
    <w:p w14:paraId="67CD4627" w14:textId="77777777" w:rsidR="00DB0864" w:rsidRPr="0049556D" w:rsidRDefault="00DB0864">
      <w:pPr>
        <w:numPr>
          <w:ilvl w:val="12"/>
          <w:numId w:val="0"/>
        </w:numPr>
        <w:jc w:val="both"/>
        <w:rPr>
          <w:rFonts w:ascii="Garamond" w:hAnsi="Garamond" w:cs="Arial"/>
          <w:sz w:val="24"/>
          <w:szCs w:val="24"/>
        </w:rPr>
      </w:pPr>
      <w:r w:rsidRPr="0049556D">
        <w:rPr>
          <w:rFonts w:ascii="Garamond" w:hAnsi="Garamond" w:cs="Arial"/>
          <w:sz w:val="24"/>
          <w:szCs w:val="24"/>
        </w:rPr>
        <w:t xml:space="preserve">REQUIRED: </w:t>
      </w:r>
    </w:p>
    <w:p w14:paraId="4909404D" w14:textId="77777777" w:rsidR="00DB0864" w:rsidRPr="0049556D" w:rsidRDefault="00DB0864">
      <w:pPr>
        <w:numPr>
          <w:ilvl w:val="12"/>
          <w:numId w:val="0"/>
        </w:numPr>
        <w:ind w:left="720"/>
        <w:jc w:val="both"/>
        <w:rPr>
          <w:rFonts w:ascii="Garamond" w:hAnsi="Garamond" w:cs="Arial"/>
          <w:sz w:val="24"/>
          <w:szCs w:val="24"/>
          <w:u w:val="single"/>
        </w:rPr>
      </w:pPr>
    </w:p>
    <w:p w14:paraId="02F4A6AA" w14:textId="02AB2061" w:rsidR="009800C5" w:rsidRPr="009800C5" w:rsidRDefault="009800C5">
      <w:pPr>
        <w:numPr>
          <w:ilvl w:val="0"/>
          <w:numId w:val="8"/>
        </w:numPr>
        <w:jc w:val="both"/>
        <w:rPr>
          <w:rFonts w:ascii="Garamond" w:hAnsi="Garamond" w:cs="Arial"/>
          <w:sz w:val="24"/>
          <w:szCs w:val="24"/>
        </w:rPr>
      </w:pPr>
      <w:r w:rsidRPr="009800C5">
        <w:rPr>
          <w:rFonts w:ascii="Garamond" w:hAnsi="Garamond" w:cs="Arial"/>
          <w:sz w:val="24"/>
          <w:szCs w:val="24"/>
        </w:rPr>
        <w:t xml:space="preserve">Bachelors’ degree in Counseling, Social Work, Public/Business Administration or related fields with </w:t>
      </w:r>
      <w:r w:rsidR="00E142DC" w:rsidRPr="00E142DC">
        <w:rPr>
          <w:rFonts w:ascii="Garamond" w:hAnsi="Garamond" w:cs="Arial"/>
          <w:sz w:val="24"/>
          <w:szCs w:val="24"/>
        </w:rPr>
        <w:t xml:space="preserve">experience </w:t>
      </w:r>
      <w:r w:rsidR="00D26D10" w:rsidRPr="00D26D10">
        <w:rPr>
          <w:rFonts w:ascii="Garamond" w:hAnsi="Garamond" w:cs="Arial"/>
          <w:sz w:val="24"/>
          <w:szCs w:val="24"/>
        </w:rPr>
        <w:t xml:space="preserve">related to child welfare, mental </w:t>
      </w:r>
      <w:r w:rsidR="000E79B9">
        <w:rPr>
          <w:rFonts w:ascii="Garamond" w:hAnsi="Garamond" w:cs="Arial"/>
          <w:sz w:val="24"/>
          <w:szCs w:val="24"/>
        </w:rPr>
        <w:t xml:space="preserve">or public </w:t>
      </w:r>
      <w:r w:rsidR="00D26D10" w:rsidRPr="00D26D10">
        <w:rPr>
          <w:rFonts w:ascii="Garamond" w:hAnsi="Garamond" w:cs="Arial"/>
          <w:sz w:val="24"/>
          <w:szCs w:val="24"/>
        </w:rPr>
        <w:t>health,</w:t>
      </w:r>
      <w:r w:rsidR="000E79B9">
        <w:rPr>
          <w:rFonts w:ascii="Garamond" w:hAnsi="Garamond" w:cs="Arial"/>
          <w:sz w:val="24"/>
          <w:szCs w:val="24"/>
        </w:rPr>
        <w:t xml:space="preserve"> and/or community interventions</w:t>
      </w:r>
      <w:r w:rsidR="009D66E5">
        <w:rPr>
          <w:rFonts w:ascii="Garamond" w:hAnsi="Garamond" w:cs="Arial"/>
          <w:sz w:val="24"/>
          <w:szCs w:val="24"/>
        </w:rPr>
        <w:t>.</w:t>
      </w:r>
    </w:p>
    <w:p w14:paraId="7EAA6F51" w14:textId="61E63F07" w:rsidR="009800C5" w:rsidRDefault="009800C5">
      <w:pPr>
        <w:numPr>
          <w:ilvl w:val="0"/>
          <w:numId w:val="8"/>
        </w:numPr>
        <w:jc w:val="both"/>
        <w:rPr>
          <w:rFonts w:ascii="Garamond" w:hAnsi="Garamond" w:cs="Arial"/>
          <w:sz w:val="24"/>
          <w:szCs w:val="24"/>
        </w:rPr>
      </w:pPr>
      <w:r w:rsidRPr="009800C5">
        <w:rPr>
          <w:rFonts w:ascii="Garamond" w:hAnsi="Garamond" w:cs="Arial"/>
          <w:sz w:val="24"/>
          <w:szCs w:val="24"/>
        </w:rPr>
        <w:t xml:space="preserve">Knowledge and </w:t>
      </w:r>
      <w:r w:rsidR="000E79B9">
        <w:rPr>
          <w:rFonts w:ascii="Garamond" w:hAnsi="Garamond" w:cs="Arial"/>
          <w:sz w:val="24"/>
          <w:szCs w:val="24"/>
        </w:rPr>
        <w:t>e</w:t>
      </w:r>
      <w:r w:rsidRPr="009800C5">
        <w:rPr>
          <w:rFonts w:ascii="Garamond" w:hAnsi="Garamond" w:cs="Arial"/>
          <w:sz w:val="24"/>
          <w:szCs w:val="24"/>
        </w:rPr>
        <w:t>xperience managing databases and proficiency in data entry and database administration, including (but not limited to) data imports and exports, and developing reports</w:t>
      </w:r>
      <w:r w:rsidR="00E1392F">
        <w:rPr>
          <w:rFonts w:ascii="Garamond" w:hAnsi="Garamond" w:cs="Arial"/>
          <w:sz w:val="24"/>
          <w:szCs w:val="24"/>
        </w:rPr>
        <w:t xml:space="preserve">, including </w:t>
      </w:r>
      <w:r w:rsidR="000E79B9">
        <w:rPr>
          <w:rFonts w:ascii="Garamond" w:hAnsi="Garamond" w:cs="Arial"/>
          <w:sz w:val="24"/>
          <w:szCs w:val="24"/>
        </w:rPr>
        <w:t>protected data</w:t>
      </w:r>
      <w:r w:rsidR="009D66E5">
        <w:rPr>
          <w:rFonts w:ascii="Garamond" w:hAnsi="Garamond" w:cs="Arial"/>
          <w:sz w:val="24"/>
          <w:szCs w:val="24"/>
        </w:rPr>
        <w:t>.</w:t>
      </w:r>
    </w:p>
    <w:p w14:paraId="590CE029" w14:textId="46EE13F1" w:rsidR="00066124" w:rsidRPr="00066124" w:rsidRDefault="00066124" w:rsidP="00066124">
      <w:pPr>
        <w:numPr>
          <w:ilvl w:val="0"/>
          <w:numId w:val="8"/>
        </w:numPr>
        <w:overflowPunct/>
        <w:autoSpaceDE/>
        <w:autoSpaceDN/>
        <w:adjustRightInd/>
        <w:jc w:val="both"/>
        <w:textAlignment w:val="auto"/>
        <w:rPr>
          <w:rFonts w:ascii="Garamond" w:hAnsi="Garamond"/>
          <w:sz w:val="24"/>
          <w:szCs w:val="24"/>
        </w:rPr>
      </w:pPr>
      <w:r w:rsidRPr="002A1D21">
        <w:rPr>
          <w:rFonts w:ascii="Garamond" w:hAnsi="Garamond"/>
          <w:sz w:val="24"/>
          <w:szCs w:val="24"/>
        </w:rPr>
        <w:t>Must possess a valid driver’s license in state of residence.</w:t>
      </w:r>
      <w:r w:rsidRPr="002A1D21">
        <w:rPr>
          <w:rFonts w:ascii="Garamond" w:hAnsi="Garamond"/>
          <w:sz w:val="24"/>
          <w:szCs w:val="24"/>
        </w:rPr>
        <w:tab/>
      </w:r>
    </w:p>
    <w:p w14:paraId="46B2ED5F" w14:textId="77777777" w:rsidR="009800C5" w:rsidRPr="009800C5" w:rsidRDefault="009800C5">
      <w:pPr>
        <w:numPr>
          <w:ilvl w:val="12"/>
          <w:numId w:val="0"/>
        </w:numPr>
        <w:jc w:val="both"/>
        <w:rPr>
          <w:rFonts w:ascii="Garamond" w:hAnsi="Garamond" w:cs="Arial"/>
          <w:sz w:val="24"/>
          <w:szCs w:val="24"/>
        </w:rPr>
      </w:pPr>
    </w:p>
    <w:p w14:paraId="59492BE7" w14:textId="6D6F6734" w:rsidR="009800C5" w:rsidRDefault="009800C5">
      <w:pPr>
        <w:numPr>
          <w:ilvl w:val="12"/>
          <w:numId w:val="0"/>
        </w:numPr>
        <w:jc w:val="both"/>
        <w:rPr>
          <w:rFonts w:ascii="Garamond" w:hAnsi="Garamond" w:cs="Arial"/>
          <w:sz w:val="24"/>
          <w:szCs w:val="24"/>
        </w:rPr>
      </w:pPr>
      <w:r w:rsidRPr="009800C5">
        <w:rPr>
          <w:rFonts w:ascii="Garamond" w:hAnsi="Garamond" w:cs="Arial"/>
          <w:sz w:val="24"/>
          <w:szCs w:val="24"/>
        </w:rPr>
        <w:t>PREFERRED:</w:t>
      </w:r>
    </w:p>
    <w:p w14:paraId="65D7186B" w14:textId="77777777" w:rsidR="009D66E5" w:rsidRPr="009800C5" w:rsidRDefault="009D66E5">
      <w:pPr>
        <w:numPr>
          <w:ilvl w:val="12"/>
          <w:numId w:val="0"/>
        </w:numPr>
        <w:jc w:val="both"/>
        <w:rPr>
          <w:rFonts w:ascii="Garamond" w:hAnsi="Garamond" w:cs="Arial"/>
          <w:sz w:val="24"/>
          <w:szCs w:val="24"/>
        </w:rPr>
      </w:pPr>
    </w:p>
    <w:p w14:paraId="67262750" w14:textId="064D4A54" w:rsidR="009800C5" w:rsidRDefault="009800C5">
      <w:pPr>
        <w:numPr>
          <w:ilvl w:val="0"/>
          <w:numId w:val="9"/>
        </w:numPr>
        <w:jc w:val="both"/>
        <w:rPr>
          <w:rFonts w:ascii="Garamond" w:hAnsi="Garamond" w:cs="Arial"/>
          <w:sz w:val="24"/>
          <w:szCs w:val="24"/>
        </w:rPr>
      </w:pPr>
      <w:r w:rsidRPr="009800C5">
        <w:rPr>
          <w:rFonts w:ascii="Garamond" w:hAnsi="Garamond" w:cs="Arial"/>
          <w:sz w:val="24"/>
          <w:szCs w:val="24"/>
        </w:rPr>
        <w:t>Master’s degree in related field</w:t>
      </w:r>
      <w:r w:rsidR="009D66E5">
        <w:rPr>
          <w:rFonts w:ascii="Garamond" w:hAnsi="Garamond" w:cs="Arial"/>
          <w:sz w:val="24"/>
          <w:szCs w:val="24"/>
        </w:rPr>
        <w:t>.</w:t>
      </w:r>
    </w:p>
    <w:p w14:paraId="3DBF2591" w14:textId="0497F4E5" w:rsidR="00E142DC" w:rsidRDefault="00E142DC">
      <w:pPr>
        <w:numPr>
          <w:ilvl w:val="0"/>
          <w:numId w:val="9"/>
        </w:numPr>
        <w:jc w:val="both"/>
        <w:rPr>
          <w:rFonts w:ascii="Garamond" w:hAnsi="Garamond" w:cs="Arial"/>
          <w:sz w:val="24"/>
          <w:szCs w:val="24"/>
        </w:rPr>
      </w:pPr>
      <w:r>
        <w:rPr>
          <w:rFonts w:ascii="Garamond" w:hAnsi="Garamond" w:cs="Arial"/>
          <w:sz w:val="24"/>
          <w:szCs w:val="24"/>
        </w:rPr>
        <w:t>2 years</w:t>
      </w:r>
      <w:r w:rsidRPr="00E142DC">
        <w:rPr>
          <w:rFonts w:ascii="Garamond" w:hAnsi="Garamond" w:cs="Arial"/>
          <w:sz w:val="24"/>
          <w:szCs w:val="24"/>
        </w:rPr>
        <w:t>’ experience in child welfare, mental</w:t>
      </w:r>
      <w:r w:rsidR="00EE7D37">
        <w:rPr>
          <w:rFonts w:ascii="Garamond" w:hAnsi="Garamond" w:cs="Arial"/>
          <w:sz w:val="24"/>
          <w:szCs w:val="24"/>
        </w:rPr>
        <w:t xml:space="preserve"> or public</w:t>
      </w:r>
      <w:r w:rsidRPr="00E142DC">
        <w:rPr>
          <w:rFonts w:ascii="Garamond" w:hAnsi="Garamond" w:cs="Arial"/>
          <w:sz w:val="24"/>
          <w:szCs w:val="24"/>
        </w:rPr>
        <w:t xml:space="preserve"> health,</w:t>
      </w:r>
      <w:r w:rsidR="00EE7D37">
        <w:rPr>
          <w:rFonts w:ascii="Garamond" w:hAnsi="Garamond" w:cs="Arial"/>
          <w:sz w:val="24"/>
          <w:szCs w:val="24"/>
        </w:rPr>
        <w:t xml:space="preserve"> and/or community interventions</w:t>
      </w:r>
      <w:r w:rsidR="009D66E5">
        <w:rPr>
          <w:rFonts w:ascii="Garamond" w:hAnsi="Garamond" w:cs="Arial"/>
          <w:sz w:val="24"/>
          <w:szCs w:val="24"/>
        </w:rPr>
        <w:t>.</w:t>
      </w:r>
    </w:p>
    <w:p w14:paraId="69110F07" w14:textId="0B249D8B" w:rsidR="00D26D10" w:rsidRPr="00D26D10" w:rsidRDefault="00D26D10">
      <w:pPr>
        <w:numPr>
          <w:ilvl w:val="0"/>
          <w:numId w:val="9"/>
        </w:numPr>
        <w:jc w:val="both"/>
        <w:rPr>
          <w:rFonts w:ascii="Garamond" w:hAnsi="Garamond" w:cs="Arial"/>
          <w:sz w:val="24"/>
          <w:szCs w:val="24"/>
        </w:rPr>
      </w:pPr>
      <w:r>
        <w:rPr>
          <w:rFonts w:ascii="Garamond" w:hAnsi="Garamond" w:cs="Arial"/>
          <w:sz w:val="24"/>
          <w:szCs w:val="24"/>
        </w:rPr>
        <w:t>Experience with</w:t>
      </w:r>
      <w:r w:rsidRPr="00D26D10">
        <w:rPr>
          <w:rFonts w:ascii="Garamond" w:hAnsi="Garamond" w:cs="Arial"/>
          <w:sz w:val="24"/>
          <w:szCs w:val="24"/>
        </w:rPr>
        <w:t xml:space="preserve"> databases and data analysis procedures</w:t>
      </w:r>
      <w:r w:rsidR="009D66E5">
        <w:rPr>
          <w:rFonts w:ascii="Garamond" w:hAnsi="Garamond" w:cs="Arial"/>
          <w:sz w:val="24"/>
          <w:szCs w:val="24"/>
        </w:rPr>
        <w:t>.</w:t>
      </w:r>
    </w:p>
    <w:p w14:paraId="4E7A7A33" w14:textId="77777777" w:rsidR="00A17D9B" w:rsidRPr="0049556D" w:rsidRDefault="00A17D9B">
      <w:pPr>
        <w:numPr>
          <w:ilvl w:val="12"/>
          <w:numId w:val="0"/>
        </w:numPr>
        <w:jc w:val="both"/>
        <w:rPr>
          <w:rFonts w:ascii="Garamond" w:hAnsi="Garamond" w:cs="Arial"/>
          <w:b/>
          <w:sz w:val="24"/>
          <w:szCs w:val="24"/>
          <w:u w:val="single"/>
        </w:rPr>
      </w:pPr>
    </w:p>
    <w:p w14:paraId="4BAEDDA1" w14:textId="77777777" w:rsidR="00D14088" w:rsidRPr="0049556D" w:rsidRDefault="00D14088">
      <w:pPr>
        <w:jc w:val="both"/>
        <w:rPr>
          <w:rFonts w:ascii="Garamond" w:hAnsi="Garamond" w:cs="Arial"/>
          <w:b/>
          <w:sz w:val="24"/>
          <w:szCs w:val="24"/>
          <w:u w:val="single"/>
        </w:rPr>
      </w:pPr>
      <w:r w:rsidRPr="0049556D">
        <w:rPr>
          <w:rFonts w:ascii="Garamond" w:hAnsi="Garamond" w:cs="Arial"/>
          <w:b/>
          <w:sz w:val="24"/>
          <w:szCs w:val="24"/>
          <w:u w:val="single"/>
        </w:rPr>
        <w:t>Knowledge, Skills, and Abilities:</w:t>
      </w:r>
    </w:p>
    <w:p w14:paraId="0E7940EF" w14:textId="77777777" w:rsidR="00FB1C80" w:rsidRPr="0049556D" w:rsidRDefault="00FB1C80">
      <w:pPr>
        <w:numPr>
          <w:ilvl w:val="12"/>
          <w:numId w:val="0"/>
        </w:numPr>
        <w:jc w:val="both"/>
        <w:rPr>
          <w:rFonts w:ascii="Garamond" w:hAnsi="Garamond" w:cs="Arial"/>
          <w:sz w:val="24"/>
          <w:szCs w:val="24"/>
        </w:rPr>
      </w:pPr>
    </w:p>
    <w:p w14:paraId="5CBCC353" w14:textId="4989786D" w:rsidR="00D26D10" w:rsidRDefault="009800C5">
      <w:pPr>
        <w:numPr>
          <w:ilvl w:val="0"/>
          <w:numId w:val="10"/>
        </w:numPr>
        <w:jc w:val="both"/>
        <w:rPr>
          <w:rFonts w:ascii="Garamond" w:hAnsi="Garamond" w:cs="Arial"/>
          <w:sz w:val="24"/>
          <w:szCs w:val="24"/>
        </w:rPr>
      </w:pPr>
      <w:bookmarkStart w:id="0" w:name="OLE_LINK1"/>
      <w:bookmarkStart w:id="1" w:name="OLE_LINK2"/>
      <w:r w:rsidRPr="009800C5">
        <w:rPr>
          <w:rFonts w:ascii="Garamond" w:hAnsi="Garamond" w:cs="Arial"/>
          <w:sz w:val="24"/>
          <w:szCs w:val="24"/>
        </w:rPr>
        <w:t xml:space="preserve">Subject matter knowledge, experience </w:t>
      </w:r>
      <w:r w:rsidR="00D26D10" w:rsidRPr="00D26D10">
        <w:rPr>
          <w:rFonts w:ascii="Garamond" w:hAnsi="Garamond" w:cs="Arial"/>
          <w:sz w:val="24"/>
          <w:szCs w:val="24"/>
        </w:rPr>
        <w:t>workin</w:t>
      </w:r>
      <w:r w:rsidR="00D26D10">
        <w:rPr>
          <w:rFonts w:ascii="Garamond" w:hAnsi="Garamond" w:cs="Arial"/>
          <w:sz w:val="24"/>
          <w:szCs w:val="24"/>
        </w:rPr>
        <w:t>g with protected data</w:t>
      </w:r>
      <w:r w:rsidR="009D66E5">
        <w:rPr>
          <w:rFonts w:ascii="Garamond" w:hAnsi="Garamond" w:cs="Arial"/>
          <w:sz w:val="24"/>
          <w:szCs w:val="24"/>
        </w:rPr>
        <w:t>.</w:t>
      </w:r>
    </w:p>
    <w:p w14:paraId="509E3153" w14:textId="376A1E41" w:rsidR="00D74C8F" w:rsidRDefault="00D74C8F">
      <w:pPr>
        <w:numPr>
          <w:ilvl w:val="0"/>
          <w:numId w:val="10"/>
        </w:numPr>
        <w:jc w:val="both"/>
        <w:rPr>
          <w:rFonts w:ascii="Garamond" w:hAnsi="Garamond" w:cs="Arial"/>
          <w:sz w:val="24"/>
          <w:szCs w:val="24"/>
        </w:rPr>
      </w:pPr>
      <w:r>
        <w:rPr>
          <w:rFonts w:ascii="Garamond" w:hAnsi="Garamond" w:cs="Arial"/>
          <w:sz w:val="24"/>
          <w:szCs w:val="24"/>
        </w:rPr>
        <w:t>Ability to complete the required level of training regarding the access, use and disclosure of protected information in accordance with IRB requirements, Federal regulations, and State of Florida and sponsoring</w:t>
      </w:r>
      <w:r w:rsidR="000E79B9">
        <w:rPr>
          <w:rFonts w:ascii="Garamond" w:hAnsi="Garamond" w:cs="Arial"/>
          <w:sz w:val="24"/>
          <w:szCs w:val="24"/>
        </w:rPr>
        <w:t xml:space="preserve"> agency policies and procedures</w:t>
      </w:r>
      <w:r w:rsidR="009D66E5">
        <w:rPr>
          <w:rFonts w:ascii="Garamond" w:hAnsi="Garamond" w:cs="Arial"/>
          <w:sz w:val="24"/>
          <w:szCs w:val="24"/>
        </w:rPr>
        <w:t>.</w:t>
      </w:r>
    </w:p>
    <w:p w14:paraId="5FD725C0" w14:textId="77777777" w:rsidR="00D74C8F" w:rsidRDefault="00D74C8F">
      <w:pPr>
        <w:numPr>
          <w:ilvl w:val="0"/>
          <w:numId w:val="10"/>
        </w:numPr>
        <w:jc w:val="both"/>
        <w:rPr>
          <w:rFonts w:ascii="Garamond" w:hAnsi="Garamond" w:cs="Arial"/>
          <w:sz w:val="24"/>
          <w:szCs w:val="24"/>
        </w:rPr>
      </w:pPr>
      <w:r>
        <w:rPr>
          <w:rFonts w:ascii="Garamond" w:hAnsi="Garamond" w:cs="Arial"/>
          <w:sz w:val="24"/>
          <w:szCs w:val="24"/>
        </w:rPr>
        <w:t>Ability to review and understand the evaluation protocol, e.g., study proceedings and timelines, inclusion and exclusion crit</w:t>
      </w:r>
      <w:r w:rsidR="000E79B9">
        <w:rPr>
          <w:rFonts w:ascii="Garamond" w:hAnsi="Garamond" w:cs="Arial"/>
          <w:sz w:val="24"/>
          <w:szCs w:val="24"/>
        </w:rPr>
        <w:t>eria, and project deliverables.</w:t>
      </w:r>
    </w:p>
    <w:p w14:paraId="5BD02677" w14:textId="676434C5" w:rsidR="009800C5" w:rsidRPr="009800C5" w:rsidRDefault="009800C5">
      <w:pPr>
        <w:numPr>
          <w:ilvl w:val="0"/>
          <w:numId w:val="10"/>
        </w:numPr>
        <w:jc w:val="both"/>
        <w:rPr>
          <w:rFonts w:ascii="Garamond" w:hAnsi="Garamond" w:cs="Arial"/>
          <w:sz w:val="24"/>
          <w:szCs w:val="24"/>
        </w:rPr>
      </w:pPr>
      <w:r w:rsidRPr="009800C5">
        <w:rPr>
          <w:rFonts w:ascii="Garamond" w:hAnsi="Garamond" w:cs="Arial"/>
          <w:sz w:val="24"/>
          <w:szCs w:val="24"/>
        </w:rPr>
        <w:t>Knowledge of basic computer programs including email, word processing, and in-office information s</w:t>
      </w:r>
      <w:r w:rsidR="000E79B9">
        <w:rPr>
          <w:rFonts w:ascii="Garamond" w:hAnsi="Garamond" w:cs="Arial"/>
          <w:sz w:val="24"/>
          <w:szCs w:val="24"/>
        </w:rPr>
        <w:t>ystems</w:t>
      </w:r>
      <w:r w:rsidR="009D66E5">
        <w:rPr>
          <w:rFonts w:ascii="Garamond" w:hAnsi="Garamond" w:cs="Arial"/>
          <w:sz w:val="24"/>
          <w:szCs w:val="24"/>
        </w:rPr>
        <w:t>.</w:t>
      </w:r>
    </w:p>
    <w:p w14:paraId="5B609CC3" w14:textId="6C95E479" w:rsidR="009800C5" w:rsidRPr="009800C5" w:rsidRDefault="009800C5">
      <w:pPr>
        <w:numPr>
          <w:ilvl w:val="0"/>
          <w:numId w:val="10"/>
        </w:numPr>
        <w:jc w:val="both"/>
        <w:rPr>
          <w:rFonts w:ascii="Garamond" w:hAnsi="Garamond" w:cs="Arial"/>
          <w:sz w:val="24"/>
          <w:szCs w:val="24"/>
        </w:rPr>
      </w:pPr>
      <w:r w:rsidRPr="009800C5">
        <w:rPr>
          <w:rFonts w:ascii="Garamond" w:hAnsi="Garamond" w:cs="Arial"/>
          <w:sz w:val="24"/>
          <w:szCs w:val="24"/>
        </w:rPr>
        <w:t>Ability to work i</w:t>
      </w:r>
      <w:r w:rsidR="000E79B9">
        <w:rPr>
          <w:rFonts w:ascii="Garamond" w:hAnsi="Garamond" w:cs="Arial"/>
          <w:sz w:val="24"/>
          <w:szCs w:val="24"/>
        </w:rPr>
        <w:t>ndependently and set priorities</w:t>
      </w:r>
      <w:r w:rsidR="009D66E5">
        <w:rPr>
          <w:rFonts w:ascii="Garamond" w:hAnsi="Garamond" w:cs="Arial"/>
          <w:sz w:val="24"/>
          <w:szCs w:val="24"/>
        </w:rPr>
        <w:t>.</w:t>
      </w:r>
    </w:p>
    <w:p w14:paraId="246AD682" w14:textId="4675FD88" w:rsidR="009800C5" w:rsidRPr="009800C5" w:rsidRDefault="009800C5">
      <w:pPr>
        <w:numPr>
          <w:ilvl w:val="0"/>
          <w:numId w:val="10"/>
        </w:numPr>
        <w:jc w:val="both"/>
        <w:rPr>
          <w:rFonts w:ascii="Garamond" w:hAnsi="Garamond" w:cs="Arial"/>
          <w:sz w:val="24"/>
          <w:szCs w:val="24"/>
        </w:rPr>
      </w:pPr>
      <w:r w:rsidRPr="009800C5">
        <w:rPr>
          <w:rFonts w:ascii="Garamond" w:hAnsi="Garamond" w:cs="Arial"/>
          <w:sz w:val="24"/>
          <w:szCs w:val="24"/>
        </w:rPr>
        <w:t>Ability to maintain co</w:t>
      </w:r>
      <w:r w:rsidR="000E79B9">
        <w:rPr>
          <w:rFonts w:ascii="Garamond" w:hAnsi="Garamond" w:cs="Arial"/>
          <w:sz w:val="24"/>
          <w:szCs w:val="24"/>
        </w:rPr>
        <w:t>nfidentiality of sensitive data</w:t>
      </w:r>
      <w:r w:rsidR="009D66E5">
        <w:rPr>
          <w:rFonts w:ascii="Garamond" w:hAnsi="Garamond" w:cs="Arial"/>
          <w:sz w:val="24"/>
          <w:szCs w:val="24"/>
        </w:rPr>
        <w:t>.</w:t>
      </w:r>
    </w:p>
    <w:p w14:paraId="31B401C2" w14:textId="2E2FDF56" w:rsidR="009800C5" w:rsidRPr="009800C5" w:rsidRDefault="009800C5">
      <w:pPr>
        <w:numPr>
          <w:ilvl w:val="0"/>
          <w:numId w:val="10"/>
        </w:numPr>
        <w:jc w:val="both"/>
        <w:rPr>
          <w:rFonts w:ascii="Garamond" w:hAnsi="Garamond" w:cs="Arial"/>
          <w:sz w:val="24"/>
          <w:szCs w:val="24"/>
        </w:rPr>
      </w:pPr>
      <w:r w:rsidRPr="009800C5">
        <w:rPr>
          <w:rFonts w:ascii="Garamond" w:hAnsi="Garamond" w:cs="Arial"/>
          <w:sz w:val="24"/>
          <w:szCs w:val="24"/>
        </w:rPr>
        <w:t>Excellent time manag</w:t>
      </w:r>
      <w:r w:rsidR="000E79B9">
        <w:rPr>
          <w:rFonts w:ascii="Garamond" w:hAnsi="Garamond" w:cs="Arial"/>
          <w:sz w:val="24"/>
          <w:szCs w:val="24"/>
        </w:rPr>
        <w:t>ement and organizational skills</w:t>
      </w:r>
      <w:r w:rsidR="009D66E5">
        <w:rPr>
          <w:rFonts w:ascii="Garamond" w:hAnsi="Garamond" w:cs="Arial"/>
          <w:sz w:val="24"/>
          <w:szCs w:val="24"/>
        </w:rPr>
        <w:t>.</w:t>
      </w:r>
    </w:p>
    <w:p w14:paraId="61B442B8" w14:textId="3CE5E211" w:rsidR="009800C5" w:rsidRPr="009800C5" w:rsidRDefault="009800C5">
      <w:pPr>
        <w:numPr>
          <w:ilvl w:val="0"/>
          <w:numId w:val="10"/>
        </w:numPr>
        <w:jc w:val="both"/>
        <w:rPr>
          <w:rFonts w:ascii="Garamond" w:hAnsi="Garamond" w:cs="Arial"/>
          <w:sz w:val="24"/>
          <w:szCs w:val="24"/>
        </w:rPr>
      </w:pPr>
      <w:r w:rsidRPr="009800C5">
        <w:rPr>
          <w:rFonts w:ascii="Garamond" w:hAnsi="Garamond" w:cs="Arial"/>
          <w:sz w:val="24"/>
          <w:szCs w:val="24"/>
        </w:rPr>
        <w:t>Ability to w</w:t>
      </w:r>
      <w:r w:rsidR="000E79B9">
        <w:rPr>
          <w:rFonts w:ascii="Garamond" w:hAnsi="Garamond" w:cs="Arial"/>
          <w:sz w:val="24"/>
          <w:szCs w:val="24"/>
        </w:rPr>
        <w:t>ork in a multi-task environment</w:t>
      </w:r>
      <w:r w:rsidR="009D66E5">
        <w:rPr>
          <w:rFonts w:ascii="Garamond" w:hAnsi="Garamond" w:cs="Arial"/>
          <w:sz w:val="24"/>
          <w:szCs w:val="24"/>
        </w:rPr>
        <w:t>.</w:t>
      </w:r>
    </w:p>
    <w:p w14:paraId="5B70857A" w14:textId="18BBC5FE" w:rsidR="009800C5" w:rsidRDefault="009800C5">
      <w:pPr>
        <w:numPr>
          <w:ilvl w:val="0"/>
          <w:numId w:val="10"/>
        </w:numPr>
        <w:jc w:val="both"/>
        <w:rPr>
          <w:rFonts w:ascii="Garamond" w:hAnsi="Garamond" w:cs="Arial"/>
          <w:sz w:val="24"/>
          <w:szCs w:val="24"/>
        </w:rPr>
      </w:pPr>
      <w:r w:rsidRPr="009800C5">
        <w:rPr>
          <w:rFonts w:ascii="Garamond" w:hAnsi="Garamond" w:cs="Arial"/>
          <w:sz w:val="24"/>
          <w:szCs w:val="24"/>
        </w:rPr>
        <w:t>Ability to extrapolate information from a variety of da</w:t>
      </w:r>
      <w:r w:rsidR="000E79B9">
        <w:rPr>
          <w:rFonts w:ascii="Garamond" w:hAnsi="Garamond" w:cs="Arial"/>
          <w:sz w:val="24"/>
          <w:szCs w:val="24"/>
        </w:rPr>
        <w:t>ta and place in a proper format</w:t>
      </w:r>
      <w:r w:rsidR="009D66E5">
        <w:rPr>
          <w:rFonts w:ascii="Garamond" w:hAnsi="Garamond" w:cs="Arial"/>
          <w:sz w:val="24"/>
          <w:szCs w:val="24"/>
        </w:rPr>
        <w:t>.</w:t>
      </w:r>
    </w:p>
    <w:p w14:paraId="06BD8419" w14:textId="21216A0E" w:rsidR="000C732B" w:rsidRPr="000C732B" w:rsidRDefault="00D26D10" w:rsidP="009C2B18">
      <w:pPr>
        <w:pStyle w:val="ListParagraph"/>
        <w:numPr>
          <w:ilvl w:val="0"/>
          <w:numId w:val="10"/>
        </w:numPr>
        <w:spacing w:after="0" w:line="240" w:lineRule="auto"/>
        <w:rPr>
          <w:rFonts w:ascii="Garamond" w:hAnsi="Garamond"/>
          <w:sz w:val="24"/>
          <w:szCs w:val="24"/>
        </w:rPr>
      </w:pPr>
      <w:r w:rsidRPr="000C732B">
        <w:rPr>
          <w:rFonts w:ascii="Garamond" w:eastAsia="Times New Roman" w:hAnsi="Garamond" w:cs="Arial"/>
          <w:sz w:val="24"/>
          <w:szCs w:val="24"/>
        </w:rPr>
        <w:t xml:space="preserve">Ethical work practice, excellent research skills, attention to detail, critical thinking skills, and </w:t>
      </w:r>
      <w:r w:rsidR="000E79B9" w:rsidRPr="000C732B">
        <w:rPr>
          <w:rFonts w:ascii="Garamond" w:eastAsia="Times New Roman" w:hAnsi="Garamond" w:cs="Arial"/>
          <w:sz w:val="24"/>
          <w:szCs w:val="24"/>
        </w:rPr>
        <w:t>can</w:t>
      </w:r>
      <w:r w:rsidRPr="000C732B">
        <w:rPr>
          <w:rFonts w:ascii="Garamond" w:eastAsia="Times New Roman" w:hAnsi="Garamond" w:cs="Arial"/>
          <w:sz w:val="24"/>
          <w:szCs w:val="24"/>
        </w:rPr>
        <w:t xml:space="preserve"> communicate effectively, both orally and in writing</w:t>
      </w:r>
      <w:r w:rsidR="009D66E5">
        <w:rPr>
          <w:rFonts w:ascii="Garamond" w:eastAsia="Times New Roman" w:hAnsi="Garamond" w:cs="Arial"/>
          <w:sz w:val="24"/>
          <w:szCs w:val="24"/>
        </w:rPr>
        <w:t>.</w:t>
      </w:r>
    </w:p>
    <w:p w14:paraId="2F816057" w14:textId="77777777" w:rsidR="00455CE3" w:rsidRPr="000C732B" w:rsidRDefault="00455CE3" w:rsidP="009C2B18">
      <w:pPr>
        <w:pStyle w:val="ListParagraph"/>
        <w:numPr>
          <w:ilvl w:val="0"/>
          <w:numId w:val="10"/>
        </w:numPr>
        <w:spacing w:after="0" w:line="240" w:lineRule="auto"/>
        <w:rPr>
          <w:rFonts w:ascii="Garamond" w:hAnsi="Garamond"/>
          <w:sz w:val="24"/>
          <w:szCs w:val="24"/>
        </w:rPr>
      </w:pPr>
      <w:r w:rsidRPr="000C732B">
        <w:rPr>
          <w:rFonts w:ascii="Garamond" w:hAnsi="Garamond"/>
          <w:sz w:val="24"/>
          <w:szCs w:val="24"/>
        </w:rPr>
        <w:t>Possess a basic understanding of the causes and effects of trauma and victimization.</w:t>
      </w:r>
    </w:p>
    <w:p w14:paraId="1159B85C" w14:textId="77777777" w:rsidR="00455CE3" w:rsidRPr="00455CE3" w:rsidRDefault="00455CE3">
      <w:pPr>
        <w:numPr>
          <w:ilvl w:val="0"/>
          <w:numId w:val="10"/>
        </w:numPr>
        <w:adjustRightInd/>
        <w:rPr>
          <w:rFonts w:ascii="Garamond" w:hAnsi="Garamond"/>
          <w:sz w:val="24"/>
          <w:szCs w:val="24"/>
        </w:rPr>
      </w:pPr>
      <w:r w:rsidRPr="00455CE3">
        <w:rPr>
          <w:rFonts w:ascii="Garamond" w:hAnsi="Garamond"/>
          <w:sz w:val="24"/>
          <w:szCs w:val="24"/>
        </w:rPr>
        <w:t xml:space="preserve">Display an understanding of, and sensitivity to, the service population’s cultural and socioeconomic characteristics. </w:t>
      </w:r>
    </w:p>
    <w:p w14:paraId="3A02513A" w14:textId="0202695B" w:rsidR="00E142DC" w:rsidRDefault="00E142DC" w:rsidP="009C2B18">
      <w:pPr>
        <w:pStyle w:val="ListParagraph"/>
        <w:numPr>
          <w:ilvl w:val="0"/>
          <w:numId w:val="10"/>
        </w:num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Has strong interpersonal skills and </w:t>
      </w:r>
      <w:r w:rsidR="00EE7D37">
        <w:rPr>
          <w:rFonts w:ascii="Garamond" w:eastAsia="Times New Roman" w:hAnsi="Garamond" w:cs="Arial"/>
          <w:sz w:val="24"/>
          <w:szCs w:val="24"/>
        </w:rPr>
        <w:t xml:space="preserve">the </w:t>
      </w:r>
      <w:r>
        <w:rPr>
          <w:rFonts w:ascii="Garamond" w:eastAsia="Times New Roman" w:hAnsi="Garamond" w:cs="Arial"/>
          <w:sz w:val="24"/>
          <w:szCs w:val="24"/>
        </w:rPr>
        <w:t>ability/ experience in communicating and interacting in a professional manner with project population</w:t>
      </w:r>
      <w:r w:rsidR="009D66E5">
        <w:rPr>
          <w:rFonts w:ascii="Garamond" w:eastAsia="Times New Roman" w:hAnsi="Garamond" w:cs="Arial"/>
          <w:sz w:val="24"/>
          <w:szCs w:val="24"/>
        </w:rPr>
        <w:t>.</w:t>
      </w:r>
    </w:p>
    <w:p w14:paraId="6A833A28" w14:textId="77777777" w:rsidR="00FB1C80" w:rsidRPr="0049556D" w:rsidRDefault="009800C5">
      <w:pPr>
        <w:jc w:val="both"/>
        <w:rPr>
          <w:rFonts w:ascii="Garamond" w:hAnsi="Garamond" w:cs="Arial"/>
          <w:b/>
          <w:sz w:val="24"/>
          <w:szCs w:val="24"/>
        </w:rPr>
      </w:pPr>
      <w:r>
        <w:rPr>
          <w:rFonts w:ascii="Garamond" w:hAnsi="Garamond" w:cs="Arial"/>
          <w:b/>
          <w:sz w:val="24"/>
          <w:szCs w:val="24"/>
        </w:rPr>
        <w:lastRenderedPageBreak/>
        <w:t>Physic</w:t>
      </w:r>
      <w:r w:rsidR="00FB1C80" w:rsidRPr="0049556D">
        <w:rPr>
          <w:rFonts w:ascii="Garamond" w:hAnsi="Garamond" w:cs="Arial"/>
          <w:b/>
          <w:sz w:val="24"/>
          <w:szCs w:val="24"/>
        </w:rPr>
        <w:t>al Requirements</w:t>
      </w:r>
    </w:p>
    <w:p w14:paraId="475AEF64" w14:textId="77777777" w:rsidR="00DB0864" w:rsidRPr="0049556D" w:rsidRDefault="00FB1C80">
      <w:pPr>
        <w:jc w:val="both"/>
        <w:rPr>
          <w:rFonts w:ascii="Garamond" w:hAnsi="Garamond" w:cs="Arial"/>
          <w:sz w:val="24"/>
          <w:szCs w:val="24"/>
        </w:rPr>
      </w:pPr>
      <w:r w:rsidRPr="0049556D">
        <w:rPr>
          <w:rFonts w:ascii="Garamond" w:hAnsi="Garamond" w:cs="Arial"/>
          <w:sz w:val="24"/>
          <w:szCs w:val="24"/>
        </w:rPr>
        <w:tab/>
      </w:r>
      <w:r w:rsidR="0049556D" w:rsidRPr="0049556D">
        <w:rPr>
          <w:rFonts w:ascii="Garamond" w:hAnsi="Garamond" w:cs="Arial"/>
          <w:sz w:val="24"/>
          <w:szCs w:val="24"/>
        </w:rPr>
        <w:t>Sitting</w:t>
      </w:r>
      <w:r w:rsidR="0049556D" w:rsidRPr="0049556D">
        <w:rPr>
          <w:rFonts w:ascii="Garamond" w:hAnsi="Garamond" w:cs="Arial"/>
          <w:sz w:val="24"/>
          <w:szCs w:val="24"/>
        </w:rPr>
        <w:tab/>
      </w:r>
      <w:r w:rsidR="0049556D" w:rsidRPr="0049556D">
        <w:rPr>
          <w:rFonts w:ascii="Garamond" w:hAnsi="Garamond" w:cs="Arial"/>
          <w:sz w:val="24"/>
          <w:szCs w:val="24"/>
        </w:rPr>
        <w:tab/>
      </w:r>
      <w:r w:rsidR="0049556D" w:rsidRPr="0049556D">
        <w:rPr>
          <w:rFonts w:ascii="Garamond" w:hAnsi="Garamond" w:cs="Arial"/>
          <w:sz w:val="24"/>
          <w:szCs w:val="24"/>
        </w:rPr>
        <w:tab/>
      </w:r>
      <w:r w:rsidR="0049556D" w:rsidRPr="0049556D">
        <w:rPr>
          <w:rFonts w:ascii="Garamond" w:hAnsi="Garamond" w:cs="Arial"/>
          <w:sz w:val="24"/>
          <w:szCs w:val="24"/>
        </w:rPr>
        <w:tab/>
      </w:r>
      <w:r w:rsidR="0049556D" w:rsidRPr="0049556D">
        <w:rPr>
          <w:rFonts w:ascii="Garamond" w:hAnsi="Garamond" w:cs="Arial"/>
          <w:sz w:val="24"/>
          <w:szCs w:val="24"/>
        </w:rPr>
        <w:tab/>
      </w:r>
      <w:r w:rsidR="0049556D" w:rsidRPr="0049556D">
        <w:rPr>
          <w:rFonts w:ascii="Garamond" w:hAnsi="Garamond" w:cs="Arial"/>
          <w:sz w:val="24"/>
          <w:szCs w:val="24"/>
        </w:rPr>
        <w:tab/>
      </w:r>
      <w:r w:rsidR="0049556D" w:rsidRPr="0049556D">
        <w:rPr>
          <w:rFonts w:ascii="Garamond" w:hAnsi="Garamond" w:cs="Arial"/>
          <w:sz w:val="24"/>
          <w:szCs w:val="24"/>
        </w:rPr>
        <w:tab/>
      </w:r>
      <w:r w:rsidR="0049556D" w:rsidRPr="0049556D">
        <w:rPr>
          <w:rFonts w:ascii="Garamond" w:hAnsi="Garamond" w:cs="Arial"/>
          <w:sz w:val="24"/>
          <w:szCs w:val="24"/>
        </w:rPr>
        <w:tab/>
      </w:r>
      <w:r w:rsidR="00E1392F">
        <w:rPr>
          <w:rFonts w:ascii="Garamond" w:hAnsi="Garamond" w:cs="Arial"/>
          <w:sz w:val="24"/>
          <w:szCs w:val="24"/>
        </w:rPr>
        <w:t>45</w:t>
      </w:r>
      <w:r w:rsidR="00DB0864" w:rsidRPr="0049556D">
        <w:rPr>
          <w:rFonts w:ascii="Garamond" w:hAnsi="Garamond" w:cs="Arial"/>
          <w:sz w:val="24"/>
          <w:szCs w:val="24"/>
        </w:rPr>
        <w:t>%</w:t>
      </w:r>
    </w:p>
    <w:p w14:paraId="069EA786" w14:textId="77777777" w:rsidR="00DB0864" w:rsidRPr="0049556D" w:rsidRDefault="00DB0864">
      <w:pPr>
        <w:jc w:val="both"/>
        <w:rPr>
          <w:rFonts w:ascii="Garamond" w:hAnsi="Garamond" w:cs="Arial"/>
          <w:sz w:val="24"/>
          <w:szCs w:val="24"/>
        </w:rPr>
      </w:pPr>
      <w:r w:rsidRPr="0049556D">
        <w:rPr>
          <w:rFonts w:ascii="Garamond" w:hAnsi="Garamond" w:cs="Arial"/>
          <w:sz w:val="24"/>
          <w:szCs w:val="24"/>
        </w:rPr>
        <w:tab/>
        <w:t>Standing</w:t>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00E1392F">
        <w:rPr>
          <w:rFonts w:ascii="Garamond" w:hAnsi="Garamond" w:cs="Arial"/>
          <w:sz w:val="24"/>
          <w:szCs w:val="24"/>
        </w:rPr>
        <w:t>35</w:t>
      </w:r>
      <w:r w:rsidR="00D14088" w:rsidRPr="0049556D">
        <w:rPr>
          <w:rFonts w:ascii="Garamond" w:hAnsi="Garamond" w:cs="Arial"/>
          <w:sz w:val="24"/>
          <w:szCs w:val="24"/>
        </w:rPr>
        <w:t>%</w:t>
      </w:r>
    </w:p>
    <w:p w14:paraId="0F8D6B24" w14:textId="77777777" w:rsidR="00D14088" w:rsidRPr="0049556D" w:rsidRDefault="00DB0864">
      <w:pPr>
        <w:jc w:val="both"/>
        <w:rPr>
          <w:rFonts w:ascii="Garamond" w:hAnsi="Garamond" w:cs="Arial"/>
          <w:sz w:val="24"/>
          <w:szCs w:val="24"/>
        </w:rPr>
      </w:pPr>
      <w:r w:rsidRPr="0049556D">
        <w:rPr>
          <w:rFonts w:ascii="Garamond" w:hAnsi="Garamond" w:cs="Arial"/>
          <w:sz w:val="24"/>
          <w:szCs w:val="24"/>
        </w:rPr>
        <w:tab/>
        <w:t>Mobility (moving between internal offices)</w:t>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00E1392F">
        <w:rPr>
          <w:rFonts w:ascii="Garamond" w:hAnsi="Garamond" w:cs="Arial"/>
          <w:sz w:val="24"/>
          <w:szCs w:val="24"/>
        </w:rPr>
        <w:t>10</w:t>
      </w:r>
      <w:r w:rsidR="00D14088" w:rsidRPr="0049556D">
        <w:rPr>
          <w:rFonts w:ascii="Garamond" w:hAnsi="Garamond" w:cs="Arial"/>
          <w:sz w:val="24"/>
          <w:szCs w:val="24"/>
        </w:rPr>
        <w:t>%</w:t>
      </w:r>
      <w:r w:rsidRPr="0049556D">
        <w:rPr>
          <w:rFonts w:ascii="Garamond" w:hAnsi="Garamond" w:cs="Arial"/>
          <w:sz w:val="24"/>
          <w:szCs w:val="24"/>
        </w:rPr>
        <w:tab/>
        <w:t>Kneeling/Bending/Stooping</w:t>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009800C5">
        <w:rPr>
          <w:rFonts w:ascii="Garamond" w:hAnsi="Garamond" w:cs="Arial"/>
          <w:sz w:val="24"/>
          <w:szCs w:val="24"/>
        </w:rPr>
        <w:t>5</w:t>
      </w:r>
      <w:r w:rsidR="00D14088" w:rsidRPr="0049556D">
        <w:rPr>
          <w:rFonts w:ascii="Garamond" w:hAnsi="Garamond" w:cs="Arial"/>
          <w:sz w:val="24"/>
          <w:szCs w:val="24"/>
        </w:rPr>
        <w:t>%</w:t>
      </w:r>
    </w:p>
    <w:p w14:paraId="3F54050B" w14:textId="77777777" w:rsidR="00DB0864" w:rsidRPr="0049556D" w:rsidRDefault="00D14088">
      <w:pPr>
        <w:jc w:val="both"/>
        <w:rPr>
          <w:rFonts w:ascii="Garamond" w:hAnsi="Garamond" w:cs="Arial"/>
          <w:sz w:val="24"/>
          <w:szCs w:val="24"/>
        </w:rPr>
      </w:pPr>
      <w:r w:rsidRPr="0049556D">
        <w:rPr>
          <w:rFonts w:ascii="Garamond" w:hAnsi="Garamond" w:cs="Arial"/>
          <w:sz w:val="24"/>
          <w:szCs w:val="24"/>
        </w:rPr>
        <w:tab/>
        <w:t>Reaching, over</w:t>
      </w:r>
      <w:r w:rsidR="00DB0864" w:rsidRPr="0049556D">
        <w:rPr>
          <w:rFonts w:ascii="Garamond" w:hAnsi="Garamond" w:cs="Arial"/>
          <w:sz w:val="24"/>
          <w:szCs w:val="24"/>
        </w:rPr>
        <w:t>head</w:t>
      </w:r>
      <w:r w:rsidR="00DB0864" w:rsidRPr="0049556D">
        <w:rPr>
          <w:rFonts w:ascii="Garamond" w:hAnsi="Garamond" w:cs="Arial"/>
          <w:sz w:val="24"/>
          <w:szCs w:val="24"/>
        </w:rPr>
        <w:tab/>
      </w:r>
      <w:r w:rsidR="00DB0864" w:rsidRPr="0049556D">
        <w:rPr>
          <w:rFonts w:ascii="Garamond" w:hAnsi="Garamond" w:cs="Arial"/>
          <w:sz w:val="24"/>
          <w:szCs w:val="24"/>
        </w:rPr>
        <w:tab/>
      </w:r>
      <w:r w:rsidR="00DB0864" w:rsidRPr="0049556D">
        <w:rPr>
          <w:rFonts w:ascii="Garamond" w:hAnsi="Garamond" w:cs="Arial"/>
          <w:sz w:val="24"/>
          <w:szCs w:val="24"/>
        </w:rPr>
        <w:tab/>
      </w:r>
      <w:r w:rsidR="00DB0864" w:rsidRPr="0049556D">
        <w:rPr>
          <w:rFonts w:ascii="Garamond" w:hAnsi="Garamond" w:cs="Arial"/>
          <w:sz w:val="24"/>
          <w:szCs w:val="24"/>
        </w:rPr>
        <w:tab/>
      </w:r>
      <w:r w:rsidR="00DB0864" w:rsidRPr="0049556D">
        <w:rPr>
          <w:rFonts w:ascii="Garamond" w:hAnsi="Garamond" w:cs="Arial"/>
          <w:sz w:val="24"/>
          <w:szCs w:val="24"/>
        </w:rPr>
        <w:tab/>
      </w:r>
      <w:r w:rsidR="00DB0864" w:rsidRPr="0049556D">
        <w:rPr>
          <w:rFonts w:ascii="Garamond" w:hAnsi="Garamond" w:cs="Arial"/>
          <w:sz w:val="24"/>
          <w:szCs w:val="24"/>
        </w:rPr>
        <w:tab/>
      </w:r>
      <w:r w:rsidR="009800C5">
        <w:rPr>
          <w:rFonts w:ascii="Garamond" w:hAnsi="Garamond" w:cs="Arial"/>
          <w:sz w:val="24"/>
          <w:szCs w:val="24"/>
        </w:rPr>
        <w:t>5</w:t>
      </w:r>
      <w:r w:rsidRPr="0049556D">
        <w:rPr>
          <w:rFonts w:ascii="Garamond" w:hAnsi="Garamond" w:cs="Arial"/>
          <w:sz w:val="24"/>
          <w:szCs w:val="24"/>
        </w:rPr>
        <w:t>%</w:t>
      </w:r>
    </w:p>
    <w:p w14:paraId="15523CFB" w14:textId="77777777" w:rsidR="00D14088" w:rsidRPr="0049556D" w:rsidRDefault="00DB0864">
      <w:pPr>
        <w:ind w:left="720"/>
        <w:jc w:val="both"/>
        <w:rPr>
          <w:rFonts w:ascii="Garamond" w:hAnsi="Garamond"/>
          <w:sz w:val="24"/>
          <w:szCs w:val="24"/>
        </w:rPr>
      </w:pPr>
      <w:r w:rsidRPr="0049556D">
        <w:rPr>
          <w:rFonts w:ascii="Garamond" w:hAnsi="Garamond" w:cs="Arial"/>
          <w:sz w:val="24"/>
          <w:szCs w:val="24"/>
        </w:rPr>
        <w:t xml:space="preserve">Speaking  </w:t>
      </w:r>
      <w:r w:rsidR="00D14088" w:rsidRPr="0049556D">
        <w:rPr>
          <w:rFonts w:ascii="Garamond" w:hAnsi="Garamond" w:cs="Arial"/>
          <w:sz w:val="24"/>
          <w:szCs w:val="24"/>
        </w:rPr>
        <w:tab/>
      </w:r>
      <w:r w:rsidR="00D14088" w:rsidRPr="0049556D">
        <w:rPr>
          <w:rFonts w:ascii="Garamond" w:hAnsi="Garamond" w:cs="Arial"/>
          <w:sz w:val="24"/>
          <w:szCs w:val="24"/>
        </w:rPr>
        <w:tab/>
      </w:r>
      <w:r w:rsidR="00D14088" w:rsidRPr="0049556D">
        <w:rPr>
          <w:rFonts w:ascii="Garamond" w:hAnsi="Garamond" w:cs="Arial"/>
          <w:sz w:val="24"/>
          <w:szCs w:val="24"/>
        </w:rPr>
        <w:tab/>
      </w:r>
      <w:r w:rsidR="009800C5">
        <w:rPr>
          <w:rFonts w:ascii="Garamond" w:hAnsi="Garamond"/>
          <w:sz w:val="24"/>
          <w:szCs w:val="24"/>
        </w:rPr>
        <w:fldChar w:fldCharType="begin">
          <w:ffData>
            <w:name w:val=""/>
            <w:enabled/>
            <w:calcOnExit w:val="0"/>
            <w:checkBox>
              <w:sizeAuto/>
              <w:default w:val="1"/>
            </w:checkBox>
          </w:ffData>
        </w:fldChar>
      </w:r>
      <w:r w:rsidR="009800C5">
        <w:rPr>
          <w:rFonts w:ascii="Garamond" w:hAnsi="Garamond"/>
          <w:sz w:val="24"/>
          <w:szCs w:val="24"/>
        </w:rPr>
        <w:instrText xml:space="preserve"> FORMCHECKBOX </w:instrText>
      </w:r>
      <w:r w:rsidR="00E26EAB">
        <w:rPr>
          <w:rFonts w:ascii="Garamond" w:hAnsi="Garamond"/>
          <w:sz w:val="24"/>
          <w:szCs w:val="24"/>
        </w:rPr>
      </w:r>
      <w:r w:rsidR="00E26EAB">
        <w:rPr>
          <w:rFonts w:ascii="Garamond" w:hAnsi="Garamond"/>
          <w:sz w:val="24"/>
          <w:szCs w:val="24"/>
        </w:rPr>
        <w:fldChar w:fldCharType="separate"/>
      </w:r>
      <w:r w:rsidR="009800C5">
        <w:rPr>
          <w:rFonts w:ascii="Garamond" w:hAnsi="Garamond"/>
          <w:sz w:val="24"/>
          <w:szCs w:val="24"/>
        </w:rPr>
        <w:fldChar w:fldCharType="end"/>
      </w:r>
      <w:r w:rsidR="00D14088" w:rsidRPr="0049556D">
        <w:rPr>
          <w:rFonts w:ascii="Garamond" w:hAnsi="Garamond"/>
          <w:sz w:val="24"/>
          <w:szCs w:val="24"/>
        </w:rPr>
        <w:t xml:space="preserve"> Yes </w:t>
      </w:r>
      <w:bookmarkStart w:id="2" w:name="Check2"/>
      <w:r w:rsidR="00D14088" w:rsidRPr="0049556D">
        <w:rPr>
          <w:rFonts w:ascii="Garamond" w:hAnsi="Garamond"/>
          <w:sz w:val="24"/>
          <w:szCs w:val="24"/>
        </w:rPr>
        <w:t xml:space="preserve"> </w:t>
      </w:r>
      <w:r w:rsidR="00D14088" w:rsidRPr="0049556D">
        <w:rPr>
          <w:rFonts w:ascii="Garamond" w:hAnsi="Garamond"/>
          <w:sz w:val="24"/>
          <w:szCs w:val="24"/>
        </w:rPr>
        <w:tab/>
      </w:r>
      <w:r w:rsidR="00D14088" w:rsidRPr="0049556D">
        <w:rPr>
          <w:rFonts w:ascii="Garamond" w:hAnsi="Garamond"/>
          <w:sz w:val="24"/>
          <w:szCs w:val="24"/>
        </w:rPr>
        <w:fldChar w:fldCharType="begin">
          <w:ffData>
            <w:name w:val="Check2"/>
            <w:enabled/>
            <w:calcOnExit w:val="0"/>
            <w:checkBox>
              <w:sizeAuto/>
              <w:default w:val="0"/>
            </w:checkBox>
          </w:ffData>
        </w:fldChar>
      </w:r>
      <w:r w:rsidR="00D14088" w:rsidRPr="0049556D">
        <w:rPr>
          <w:rFonts w:ascii="Garamond" w:hAnsi="Garamond"/>
          <w:sz w:val="24"/>
          <w:szCs w:val="24"/>
        </w:rPr>
        <w:instrText xml:space="preserve"> FORMCHECKBOX </w:instrText>
      </w:r>
      <w:r w:rsidR="00E26EAB">
        <w:rPr>
          <w:rFonts w:ascii="Garamond" w:hAnsi="Garamond"/>
          <w:sz w:val="24"/>
          <w:szCs w:val="24"/>
        </w:rPr>
      </w:r>
      <w:r w:rsidR="00E26EAB">
        <w:rPr>
          <w:rFonts w:ascii="Garamond" w:hAnsi="Garamond"/>
          <w:sz w:val="24"/>
          <w:szCs w:val="24"/>
        </w:rPr>
        <w:fldChar w:fldCharType="separate"/>
      </w:r>
      <w:r w:rsidR="00D14088" w:rsidRPr="0049556D">
        <w:rPr>
          <w:rFonts w:ascii="Garamond" w:hAnsi="Garamond"/>
          <w:sz w:val="24"/>
          <w:szCs w:val="24"/>
        </w:rPr>
        <w:fldChar w:fldCharType="end"/>
      </w:r>
      <w:bookmarkEnd w:id="2"/>
      <w:r w:rsidR="00D14088" w:rsidRPr="0049556D">
        <w:rPr>
          <w:rFonts w:ascii="Garamond" w:hAnsi="Garamond"/>
          <w:sz w:val="24"/>
          <w:szCs w:val="24"/>
        </w:rPr>
        <w:t xml:space="preserve"> No</w:t>
      </w:r>
    </w:p>
    <w:p w14:paraId="0EFA35B0" w14:textId="77777777" w:rsidR="00D14088" w:rsidRPr="0049556D" w:rsidRDefault="00D14088">
      <w:pPr>
        <w:ind w:left="720"/>
        <w:jc w:val="both"/>
        <w:rPr>
          <w:rFonts w:ascii="Garamond" w:hAnsi="Garamond"/>
          <w:sz w:val="24"/>
          <w:szCs w:val="24"/>
        </w:rPr>
      </w:pPr>
      <w:r w:rsidRPr="0049556D">
        <w:rPr>
          <w:rFonts w:ascii="Garamond" w:hAnsi="Garamond"/>
          <w:sz w:val="24"/>
          <w:szCs w:val="24"/>
        </w:rPr>
        <w:t xml:space="preserve">Hearing </w:t>
      </w:r>
      <w:r w:rsidRPr="0049556D">
        <w:rPr>
          <w:rFonts w:ascii="Garamond" w:hAnsi="Garamond"/>
          <w:sz w:val="24"/>
          <w:szCs w:val="24"/>
        </w:rPr>
        <w:tab/>
      </w:r>
      <w:r w:rsidRPr="0049556D">
        <w:rPr>
          <w:rFonts w:ascii="Garamond" w:hAnsi="Garamond"/>
          <w:sz w:val="24"/>
          <w:szCs w:val="24"/>
        </w:rPr>
        <w:tab/>
      </w:r>
      <w:r w:rsidRPr="0049556D">
        <w:rPr>
          <w:rFonts w:ascii="Garamond" w:hAnsi="Garamond"/>
          <w:sz w:val="24"/>
          <w:szCs w:val="24"/>
        </w:rPr>
        <w:tab/>
      </w:r>
      <w:r w:rsidR="009800C5">
        <w:rPr>
          <w:rFonts w:ascii="Garamond" w:hAnsi="Garamond"/>
          <w:sz w:val="24"/>
          <w:szCs w:val="24"/>
        </w:rPr>
        <w:fldChar w:fldCharType="begin">
          <w:ffData>
            <w:name w:val=""/>
            <w:enabled/>
            <w:calcOnExit w:val="0"/>
            <w:checkBox>
              <w:sizeAuto/>
              <w:default w:val="1"/>
            </w:checkBox>
          </w:ffData>
        </w:fldChar>
      </w:r>
      <w:r w:rsidR="009800C5">
        <w:rPr>
          <w:rFonts w:ascii="Garamond" w:hAnsi="Garamond"/>
          <w:sz w:val="24"/>
          <w:szCs w:val="24"/>
        </w:rPr>
        <w:instrText xml:space="preserve"> FORMCHECKBOX </w:instrText>
      </w:r>
      <w:r w:rsidR="00E26EAB">
        <w:rPr>
          <w:rFonts w:ascii="Garamond" w:hAnsi="Garamond"/>
          <w:sz w:val="24"/>
          <w:szCs w:val="24"/>
        </w:rPr>
      </w:r>
      <w:r w:rsidR="00E26EAB">
        <w:rPr>
          <w:rFonts w:ascii="Garamond" w:hAnsi="Garamond"/>
          <w:sz w:val="24"/>
          <w:szCs w:val="24"/>
        </w:rPr>
        <w:fldChar w:fldCharType="separate"/>
      </w:r>
      <w:r w:rsidR="009800C5">
        <w:rPr>
          <w:rFonts w:ascii="Garamond" w:hAnsi="Garamond"/>
          <w:sz w:val="24"/>
          <w:szCs w:val="24"/>
        </w:rPr>
        <w:fldChar w:fldCharType="end"/>
      </w:r>
      <w:r w:rsidRPr="0049556D">
        <w:rPr>
          <w:rFonts w:ascii="Garamond" w:hAnsi="Garamond"/>
          <w:sz w:val="24"/>
          <w:szCs w:val="24"/>
        </w:rPr>
        <w:t xml:space="preserve"> Yes </w:t>
      </w:r>
      <w:bookmarkStart w:id="3" w:name="Check4"/>
      <w:r w:rsidRPr="0049556D">
        <w:rPr>
          <w:rFonts w:ascii="Garamond" w:hAnsi="Garamond"/>
          <w:sz w:val="24"/>
          <w:szCs w:val="24"/>
        </w:rPr>
        <w:tab/>
      </w:r>
      <w:r w:rsidRPr="0049556D">
        <w:rPr>
          <w:rFonts w:ascii="Garamond" w:hAnsi="Garamond"/>
          <w:sz w:val="24"/>
          <w:szCs w:val="24"/>
        </w:rPr>
        <w:fldChar w:fldCharType="begin">
          <w:ffData>
            <w:name w:val="Check4"/>
            <w:enabled/>
            <w:calcOnExit w:val="0"/>
            <w:checkBox>
              <w:sizeAuto/>
              <w:default w:val="0"/>
            </w:checkBox>
          </w:ffData>
        </w:fldChar>
      </w:r>
      <w:r w:rsidRPr="0049556D">
        <w:rPr>
          <w:rFonts w:ascii="Garamond" w:hAnsi="Garamond"/>
          <w:sz w:val="24"/>
          <w:szCs w:val="24"/>
        </w:rPr>
        <w:instrText xml:space="preserve"> FORMCHECKBOX </w:instrText>
      </w:r>
      <w:r w:rsidR="00E26EAB">
        <w:rPr>
          <w:rFonts w:ascii="Garamond" w:hAnsi="Garamond"/>
          <w:sz w:val="24"/>
          <w:szCs w:val="24"/>
        </w:rPr>
      </w:r>
      <w:r w:rsidR="00E26EAB">
        <w:rPr>
          <w:rFonts w:ascii="Garamond" w:hAnsi="Garamond"/>
          <w:sz w:val="24"/>
          <w:szCs w:val="24"/>
        </w:rPr>
        <w:fldChar w:fldCharType="separate"/>
      </w:r>
      <w:r w:rsidRPr="0049556D">
        <w:rPr>
          <w:rFonts w:ascii="Garamond" w:hAnsi="Garamond"/>
          <w:sz w:val="24"/>
          <w:szCs w:val="24"/>
        </w:rPr>
        <w:fldChar w:fldCharType="end"/>
      </w:r>
      <w:bookmarkEnd w:id="3"/>
      <w:r w:rsidRPr="0049556D">
        <w:rPr>
          <w:rFonts w:ascii="Garamond" w:hAnsi="Garamond"/>
          <w:sz w:val="24"/>
          <w:szCs w:val="24"/>
        </w:rPr>
        <w:t xml:space="preserve"> No</w:t>
      </w:r>
    </w:p>
    <w:p w14:paraId="2FEA65DF" w14:textId="77777777" w:rsidR="00D14088" w:rsidRPr="0049556D" w:rsidRDefault="00D14088">
      <w:pPr>
        <w:ind w:left="720"/>
        <w:jc w:val="both"/>
        <w:rPr>
          <w:rFonts w:ascii="Garamond" w:hAnsi="Garamond"/>
          <w:sz w:val="24"/>
          <w:szCs w:val="24"/>
        </w:rPr>
      </w:pPr>
      <w:r w:rsidRPr="0049556D">
        <w:rPr>
          <w:rFonts w:ascii="Garamond" w:hAnsi="Garamond"/>
          <w:sz w:val="24"/>
          <w:szCs w:val="24"/>
        </w:rPr>
        <w:t xml:space="preserve">Reading Comprehension </w:t>
      </w:r>
      <w:r w:rsidRPr="0049556D">
        <w:rPr>
          <w:rFonts w:ascii="Garamond" w:hAnsi="Garamond"/>
          <w:sz w:val="24"/>
          <w:szCs w:val="24"/>
        </w:rPr>
        <w:tab/>
      </w:r>
      <w:r w:rsidR="009800C5">
        <w:rPr>
          <w:rFonts w:ascii="Garamond" w:hAnsi="Garamond"/>
          <w:sz w:val="24"/>
          <w:szCs w:val="24"/>
        </w:rPr>
        <w:fldChar w:fldCharType="begin">
          <w:ffData>
            <w:name w:val=""/>
            <w:enabled/>
            <w:calcOnExit w:val="0"/>
            <w:checkBox>
              <w:sizeAuto/>
              <w:default w:val="1"/>
            </w:checkBox>
          </w:ffData>
        </w:fldChar>
      </w:r>
      <w:r w:rsidR="009800C5">
        <w:rPr>
          <w:rFonts w:ascii="Garamond" w:hAnsi="Garamond"/>
          <w:sz w:val="24"/>
          <w:szCs w:val="24"/>
        </w:rPr>
        <w:instrText xml:space="preserve"> FORMCHECKBOX </w:instrText>
      </w:r>
      <w:r w:rsidR="00E26EAB">
        <w:rPr>
          <w:rFonts w:ascii="Garamond" w:hAnsi="Garamond"/>
          <w:sz w:val="24"/>
          <w:szCs w:val="24"/>
        </w:rPr>
      </w:r>
      <w:r w:rsidR="00E26EAB">
        <w:rPr>
          <w:rFonts w:ascii="Garamond" w:hAnsi="Garamond"/>
          <w:sz w:val="24"/>
          <w:szCs w:val="24"/>
        </w:rPr>
        <w:fldChar w:fldCharType="separate"/>
      </w:r>
      <w:r w:rsidR="009800C5">
        <w:rPr>
          <w:rFonts w:ascii="Garamond" w:hAnsi="Garamond"/>
          <w:sz w:val="24"/>
          <w:szCs w:val="24"/>
        </w:rPr>
        <w:fldChar w:fldCharType="end"/>
      </w:r>
      <w:r w:rsidRPr="0049556D">
        <w:rPr>
          <w:rFonts w:ascii="Garamond" w:hAnsi="Garamond"/>
          <w:sz w:val="24"/>
          <w:szCs w:val="24"/>
        </w:rPr>
        <w:t xml:space="preserve"> Yes </w:t>
      </w:r>
      <w:bookmarkStart w:id="4" w:name="Check6"/>
      <w:r w:rsidRPr="0049556D">
        <w:rPr>
          <w:rFonts w:ascii="Garamond" w:hAnsi="Garamond"/>
          <w:sz w:val="24"/>
          <w:szCs w:val="24"/>
        </w:rPr>
        <w:tab/>
      </w:r>
      <w:r w:rsidRPr="0049556D">
        <w:rPr>
          <w:rFonts w:ascii="Garamond" w:hAnsi="Garamond"/>
          <w:sz w:val="24"/>
          <w:szCs w:val="24"/>
        </w:rPr>
        <w:fldChar w:fldCharType="begin">
          <w:ffData>
            <w:name w:val="Check6"/>
            <w:enabled/>
            <w:calcOnExit w:val="0"/>
            <w:checkBox>
              <w:sizeAuto/>
              <w:default w:val="0"/>
            </w:checkBox>
          </w:ffData>
        </w:fldChar>
      </w:r>
      <w:r w:rsidRPr="0049556D">
        <w:rPr>
          <w:rFonts w:ascii="Garamond" w:hAnsi="Garamond"/>
          <w:sz w:val="24"/>
          <w:szCs w:val="24"/>
        </w:rPr>
        <w:instrText xml:space="preserve"> FORMCHECKBOX </w:instrText>
      </w:r>
      <w:r w:rsidR="00E26EAB">
        <w:rPr>
          <w:rFonts w:ascii="Garamond" w:hAnsi="Garamond"/>
          <w:sz w:val="24"/>
          <w:szCs w:val="24"/>
        </w:rPr>
      </w:r>
      <w:r w:rsidR="00E26EAB">
        <w:rPr>
          <w:rFonts w:ascii="Garamond" w:hAnsi="Garamond"/>
          <w:sz w:val="24"/>
          <w:szCs w:val="24"/>
        </w:rPr>
        <w:fldChar w:fldCharType="separate"/>
      </w:r>
      <w:r w:rsidRPr="0049556D">
        <w:rPr>
          <w:rFonts w:ascii="Garamond" w:hAnsi="Garamond"/>
          <w:sz w:val="24"/>
          <w:szCs w:val="24"/>
        </w:rPr>
        <w:fldChar w:fldCharType="end"/>
      </w:r>
      <w:bookmarkEnd w:id="4"/>
      <w:r w:rsidRPr="0049556D">
        <w:rPr>
          <w:rFonts w:ascii="Garamond" w:hAnsi="Garamond"/>
          <w:sz w:val="24"/>
          <w:szCs w:val="24"/>
        </w:rPr>
        <w:t xml:space="preserve"> No</w:t>
      </w:r>
    </w:p>
    <w:p w14:paraId="4E52FA0C" w14:textId="77777777" w:rsidR="00DB0864" w:rsidRPr="0049556D" w:rsidRDefault="00DB0864">
      <w:pPr>
        <w:jc w:val="both"/>
        <w:rPr>
          <w:rFonts w:ascii="Garamond" w:hAnsi="Garamond" w:cs="Arial"/>
          <w:sz w:val="24"/>
          <w:szCs w:val="24"/>
        </w:rPr>
      </w:pPr>
      <w:r w:rsidRPr="0049556D">
        <w:rPr>
          <w:rFonts w:ascii="Garamond" w:hAnsi="Garamond" w:cs="Arial"/>
          <w:sz w:val="24"/>
          <w:szCs w:val="24"/>
        </w:rPr>
        <w:tab/>
        <w:t>Ability to Lif</w:t>
      </w:r>
      <w:r w:rsidR="00D14088" w:rsidRPr="0049556D">
        <w:rPr>
          <w:rFonts w:ascii="Garamond" w:hAnsi="Garamond" w:cs="Arial"/>
          <w:sz w:val="24"/>
          <w:szCs w:val="24"/>
        </w:rPr>
        <w:t>t and carry up to</w:t>
      </w:r>
      <w:r w:rsidR="009800C5">
        <w:rPr>
          <w:rFonts w:ascii="Garamond" w:hAnsi="Garamond" w:cs="Arial"/>
          <w:sz w:val="24"/>
          <w:szCs w:val="24"/>
        </w:rPr>
        <w:t xml:space="preserve"> 20</w:t>
      </w:r>
      <w:r w:rsidRPr="0049556D">
        <w:rPr>
          <w:rFonts w:ascii="Garamond" w:hAnsi="Garamond" w:cs="Arial"/>
          <w:sz w:val="24"/>
          <w:szCs w:val="24"/>
        </w:rPr>
        <w:t xml:space="preserve"> pounds.</w:t>
      </w:r>
    </w:p>
    <w:p w14:paraId="604F76A0" w14:textId="77777777" w:rsidR="00DB0864" w:rsidRPr="0049556D" w:rsidRDefault="00DB0864">
      <w:pPr>
        <w:jc w:val="both"/>
        <w:rPr>
          <w:rFonts w:ascii="Garamond" w:hAnsi="Garamond" w:cs="Arial"/>
          <w:sz w:val="24"/>
          <w:szCs w:val="24"/>
        </w:rPr>
      </w:pPr>
    </w:p>
    <w:p w14:paraId="6386B0EA" w14:textId="77777777" w:rsidR="00D14088" w:rsidRPr="0049556D" w:rsidRDefault="00DB0864">
      <w:pPr>
        <w:jc w:val="both"/>
        <w:rPr>
          <w:rFonts w:ascii="Garamond" w:hAnsi="Garamond" w:cs="Arial"/>
          <w:b/>
          <w:sz w:val="24"/>
          <w:szCs w:val="24"/>
        </w:rPr>
      </w:pPr>
      <w:r w:rsidRPr="0049556D">
        <w:rPr>
          <w:rFonts w:ascii="Garamond" w:hAnsi="Garamond" w:cs="Arial"/>
          <w:sz w:val="24"/>
          <w:szCs w:val="24"/>
        </w:rPr>
        <w:tab/>
      </w:r>
      <w:r w:rsidR="00D14088" w:rsidRPr="0049556D">
        <w:rPr>
          <w:rFonts w:ascii="Garamond" w:hAnsi="Garamond" w:cs="Arial"/>
          <w:b/>
          <w:sz w:val="24"/>
          <w:szCs w:val="24"/>
        </w:rPr>
        <w:t>Travel:</w:t>
      </w:r>
    </w:p>
    <w:p w14:paraId="413DE437" w14:textId="5EA3056F" w:rsidR="00813D66" w:rsidRPr="0049556D" w:rsidRDefault="00813D66">
      <w:pPr>
        <w:jc w:val="both"/>
        <w:rPr>
          <w:rFonts w:ascii="Garamond" w:hAnsi="Garamond" w:cs="Arial"/>
          <w:sz w:val="24"/>
          <w:szCs w:val="24"/>
        </w:rPr>
      </w:pPr>
      <w:r w:rsidRPr="0049556D">
        <w:rPr>
          <w:rFonts w:ascii="Garamond" w:hAnsi="Garamond" w:cs="Arial"/>
          <w:sz w:val="24"/>
          <w:szCs w:val="24"/>
        </w:rPr>
        <w:tab/>
        <w:t>Same Day</w:t>
      </w:r>
      <w:r w:rsidRPr="0049556D">
        <w:rPr>
          <w:rFonts w:ascii="Garamond" w:hAnsi="Garamond" w:cs="Arial"/>
          <w:sz w:val="24"/>
          <w:szCs w:val="24"/>
        </w:rPr>
        <w:tab/>
      </w:r>
      <w:r w:rsidRPr="0049556D">
        <w:rPr>
          <w:rFonts w:ascii="Garamond" w:hAnsi="Garamond" w:cs="Arial"/>
          <w:sz w:val="24"/>
          <w:szCs w:val="24"/>
        </w:rPr>
        <w:tab/>
      </w:r>
      <w:r w:rsidR="00CA09C0">
        <w:rPr>
          <w:rFonts w:ascii="Garamond" w:hAnsi="Garamond"/>
          <w:sz w:val="24"/>
          <w:szCs w:val="24"/>
        </w:rPr>
        <w:fldChar w:fldCharType="begin">
          <w:ffData>
            <w:name w:val=""/>
            <w:enabled/>
            <w:calcOnExit w:val="0"/>
            <w:checkBox>
              <w:sizeAuto/>
              <w:default w:val="0"/>
            </w:checkBox>
          </w:ffData>
        </w:fldChar>
      </w:r>
      <w:r w:rsidR="00CA09C0">
        <w:rPr>
          <w:rFonts w:ascii="Garamond" w:hAnsi="Garamond"/>
          <w:sz w:val="24"/>
          <w:szCs w:val="24"/>
        </w:rPr>
        <w:instrText xml:space="preserve"> FORMCHECKBOX </w:instrText>
      </w:r>
      <w:r w:rsidR="00E26EAB">
        <w:rPr>
          <w:rFonts w:ascii="Garamond" w:hAnsi="Garamond"/>
          <w:sz w:val="24"/>
          <w:szCs w:val="24"/>
        </w:rPr>
      </w:r>
      <w:r w:rsidR="00E26EAB">
        <w:rPr>
          <w:rFonts w:ascii="Garamond" w:hAnsi="Garamond"/>
          <w:sz w:val="24"/>
          <w:szCs w:val="24"/>
        </w:rPr>
        <w:fldChar w:fldCharType="separate"/>
      </w:r>
      <w:r w:rsidR="00CA09C0">
        <w:rPr>
          <w:rFonts w:ascii="Garamond" w:hAnsi="Garamond"/>
          <w:sz w:val="24"/>
          <w:szCs w:val="24"/>
        </w:rPr>
        <w:fldChar w:fldCharType="end"/>
      </w:r>
      <w:r w:rsidRPr="0049556D">
        <w:rPr>
          <w:rFonts w:ascii="Garamond" w:hAnsi="Garamond"/>
          <w:sz w:val="24"/>
          <w:szCs w:val="24"/>
        </w:rPr>
        <w:t>In</w:t>
      </w:r>
      <w:r w:rsidRPr="0049556D">
        <w:rPr>
          <w:rFonts w:ascii="Garamond" w:hAnsi="Garamond" w:cs="Arial"/>
          <w:sz w:val="24"/>
          <w:szCs w:val="24"/>
        </w:rPr>
        <w:t>frequent</w:t>
      </w:r>
      <w:r w:rsidRPr="0049556D">
        <w:rPr>
          <w:rFonts w:ascii="Garamond" w:hAnsi="Garamond" w:cs="Arial"/>
          <w:sz w:val="24"/>
          <w:szCs w:val="24"/>
        </w:rPr>
        <w:tab/>
      </w:r>
      <w:r w:rsidRPr="0049556D">
        <w:rPr>
          <w:rFonts w:ascii="Garamond" w:hAnsi="Garamond"/>
          <w:sz w:val="24"/>
          <w:szCs w:val="24"/>
        </w:rPr>
        <w:fldChar w:fldCharType="begin">
          <w:ffData>
            <w:name w:val=""/>
            <w:enabled/>
            <w:calcOnExit w:val="0"/>
            <w:checkBox>
              <w:sizeAuto/>
              <w:default w:val="0"/>
            </w:checkBox>
          </w:ffData>
        </w:fldChar>
      </w:r>
      <w:r w:rsidRPr="0049556D">
        <w:rPr>
          <w:rFonts w:ascii="Garamond" w:hAnsi="Garamond"/>
          <w:sz w:val="24"/>
          <w:szCs w:val="24"/>
        </w:rPr>
        <w:instrText xml:space="preserve"> FORMCHECKBOX </w:instrText>
      </w:r>
      <w:r w:rsidR="00E26EAB">
        <w:rPr>
          <w:rFonts w:ascii="Garamond" w:hAnsi="Garamond"/>
          <w:sz w:val="24"/>
          <w:szCs w:val="24"/>
        </w:rPr>
      </w:r>
      <w:r w:rsidR="00E26EAB">
        <w:rPr>
          <w:rFonts w:ascii="Garamond" w:hAnsi="Garamond"/>
          <w:sz w:val="24"/>
          <w:szCs w:val="24"/>
        </w:rPr>
        <w:fldChar w:fldCharType="separate"/>
      </w:r>
      <w:r w:rsidRPr="0049556D">
        <w:rPr>
          <w:rFonts w:ascii="Garamond" w:hAnsi="Garamond"/>
          <w:sz w:val="24"/>
          <w:szCs w:val="24"/>
        </w:rPr>
        <w:fldChar w:fldCharType="end"/>
      </w:r>
      <w:r w:rsidRPr="0049556D">
        <w:rPr>
          <w:rFonts w:ascii="Garamond" w:hAnsi="Garamond"/>
          <w:sz w:val="24"/>
          <w:szCs w:val="24"/>
        </w:rPr>
        <w:t>Occasional</w:t>
      </w:r>
      <w:r w:rsidRPr="0049556D">
        <w:rPr>
          <w:rFonts w:ascii="Garamond" w:hAnsi="Garamond"/>
          <w:sz w:val="24"/>
          <w:szCs w:val="24"/>
        </w:rPr>
        <w:tab/>
      </w:r>
      <w:r w:rsidR="00D26D10">
        <w:rPr>
          <w:rFonts w:ascii="Garamond" w:hAnsi="Garamond"/>
          <w:sz w:val="24"/>
          <w:szCs w:val="24"/>
        </w:rPr>
        <w:fldChar w:fldCharType="begin">
          <w:ffData>
            <w:name w:val=""/>
            <w:enabled/>
            <w:calcOnExit w:val="0"/>
            <w:checkBox>
              <w:sizeAuto/>
              <w:default w:val="1"/>
            </w:checkBox>
          </w:ffData>
        </w:fldChar>
      </w:r>
      <w:r w:rsidR="00D26D10">
        <w:rPr>
          <w:rFonts w:ascii="Garamond" w:hAnsi="Garamond"/>
          <w:sz w:val="24"/>
          <w:szCs w:val="24"/>
        </w:rPr>
        <w:instrText xml:space="preserve"> FORMCHECKBOX </w:instrText>
      </w:r>
      <w:r w:rsidR="00E26EAB">
        <w:rPr>
          <w:rFonts w:ascii="Garamond" w:hAnsi="Garamond"/>
          <w:sz w:val="24"/>
          <w:szCs w:val="24"/>
        </w:rPr>
      </w:r>
      <w:r w:rsidR="00E26EAB">
        <w:rPr>
          <w:rFonts w:ascii="Garamond" w:hAnsi="Garamond"/>
          <w:sz w:val="24"/>
          <w:szCs w:val="24"/>
        </w:rPr>
        <w:fldChar w:fldCharType="separate"/>
      </w:r>
      <w:r w:rsidR="00D26D10">
        <w:rPr>
          <w:rFonts w:ascii="Garamond" w:hAnsi="Garamond"/>
          <w:sz w:val="24"/>
          <w:szCs w:val="24"/>
        </w:rPr>
        <w:fldChar w:fldCharType="end"/>
      </w:r>
      <w:r w:rsidRPr="0049556D">
        <w:rPr>
          <w:rFonts w:ascii="Garamond" w:hAnsi="Garamond"/>
          <w:sz w:val="24"/>
          <w:szCs w:val="24"/>
        </w:rPr>
        <w:t xml:space="preserve"> Frequent</w:t>
      </w:r>
    </w:p>
    <w:p w14:paraId="7E68D856" w14:textId="77777777" w:rsidR="00813D66" w:rsidRPr="0049556D" w:rsidRDefault="00813D66">
      <w:pPr>
        <w:jc w:val="both"/>
        <w:rPr>
          <w:rFonts w:ascii="Garamond" w:hAnsi="Garamond" w:cs="Arial"/>
          <w:sz w:val="24"/>
          <w:szCs w:val="24"/>
        </w:rPr>
      </w:pPr>
      <w:r w:rsidRPr="0049556D">
        <w:rPr>
          <w:rFonts w:ascii="Garamond" w:hAnsi="Garamond" w:cs="Arial"/>
          <w:sz w:val="24"/>
          <w:szCs w:val="24"/>
        </w:rPr>
        <w:tab/>
        <w:t>Overnight</w:t>
      </w:r>
      <w:r w:rsidRPr="0049556D">
        <w:rPr>
          <w:rFonts w:ascii="Garamond" w:hAnsi="Garamond" w:cs="Arial"/>
          <w:sz w:val="24"/>
          <w:szCs w:val="24"/>
        </w:rPr>
        <w:tab/>
      </w:r>
      <w:r w:rsidRPr="0049556D">
        <w:rPr>
          <w:rFonts w:ascii="Garamond" w:hAnsi="Garamond" w:cs="Arial"/>
          <w:sz w:val="24"/>
          <w:szCs w:val="24"/>
        </w:rPr>
        <w:tab/>
      </w:r>
      <w:r w:rsidR="009800C5">
        <w:rPr>
          <w:rFonts w:ascii="Garamond" w:hAnsi="Garamond"/>
          <w:sz w:val="24"/>
          <w:szCs w:val="24"/>
        </w:rPr>
        <w:fldChar w:fldCharType="begin">
          <w:ffData>
            <w:name w:val=""/>
            <w:enabled/>
            <w:calcOnExit w:val="0"/>
            <w:checkBox>
              <w:sizeAuto/>
              <w:default w:val="1"/>
            </w:checkBox>
          </w:ffData>
        </w:fldChar>
      </w:r>
      <w:r w:rsidR="009800C5">
        <w:rPr>
          <w:rFonts w:ascii="Garamond" w:hAnsi="Garamond"/>
          <w:sz w:val="24"/>
          <w:szCs w:val="24"/>
        </w:rPr>
        <w:instrText xml:space="preserve"> FORMCHECKBOX </w:instrText>
      </w:r>
      <w:r w:rsidR="00E26EAB">
        <w:rPr>
          <w:rFonts w:ascii="Garamond" w:hAnsi="Garamond"/>
          <w:sz w:val="24"/>
          <w:szCs w:val="24"/>
        </w:rPr>
      </w:r>
      <w:r w:rsidR="00E26EAB">
        <w:rPr>
          <w:rFonts w:ascii="Garamond" w:hAnsi="Garamond"/>
          <w:sz w:val="24"/>
          <w:szCs w:val="24"/>
        </w:rPr>
        <w:fldChar w:fldCharType="separate"/>
      </w:r>
      <w:r w:rsidR="009800C5">
        <w:rPr>
          <w:rFonts w:ascii="Garamond" w:hAnsi="Garamond"/>
          <w:sz w:val="24"/>
          <w:szCs w:val="24"/>
        </w:rPr>
        <w:fldChar w:fldCharType="end"/>
      </w:r>
      <w:r w:rsidRPr="0049556D">
        <w:rPr>
          <w:rFonts w:ascii="Garamond" w:hAnsi="Garamond"/>
          <w:sz w:val="24"/>
          <w:szCs w:val="24"/>
        </w:rPr>
        <w:t>In</w:t>
      </w:r>
      <w:r w:rsidRPr="0049556D">
        <w:rPr>
          <w:rFonts w:ascii="Garamond" w:hAnsi="Garamond" w:cs="Arial"/>
          <w:sz w:val="24"/>
          <w:szCs w:val="24"/>
        </w:rPr>
        <w:t>frequent</w:t>
      </w:r>
      <w:r w:rsidRPr="0049556D">
        <w:rPr>
          <w:rFonts w:ascii="Garamond" w:hAnsi="Garamond" w:cs="Arial"/>
          <w:sz w:val="24"/>
          <w:szCs w:val="24"/>
        </w:rPr>
        <w:tab/>
      </w:r>
      <w:r w:rsidR="009800C5">
        <w:rPr>
          <w:rFonts w:ascii="Garamond" w:hAnsi="Garamond"/>
          <w:sz w:val="24"/>
          <w:szCs w:val="24"/>
        </w:rPr>
        <w:fldChar w:fldCharType="begin">
          <w:ffData>
            <w:name w:val=""/>
            <w:enabled/>
            <w:calcOnExit w:val="0"/>
            <w:checkBox>
              <w:sizeAuto/>
              <w:default w:val="0"/>
            </w:checkBox>
          </w:ffData>
        </w:fldChar>
      </w:r>
      <w:r w:rsidR="009800C5">
        <w:rPr>
          <w:rFonts w:ascii="Garamond" w:hAnsi="Garamond"/>
          <w:sz w:val="24"/>
          <w:szCs w:val="24"/>
        </w:rPr>
        <w:instrText xml:space="preserve"> FORMCHECKBOX </w:instrText>
      </w:r>
      <w:r w:rsidR="00E26EAB">
        <w:rPr>
          <w:rFonts w:ascii="Garamond" w:hAnsi="Garamond"/>
          <w:sz w:val="24"/>
          <w:szCs w:val="24"/>
        </w:rPr>
      </w:r>
      <w:r w:rsidR="00E26EAB">
        <w:rPr>
          <w:rFonts w:ascii="Garamond" w:hAnsi="Garamond"/>
          <w:sz w:val="24"/>
          <w:szCs w:val="24"/>
        </w:rPr>
        <w:fldChar w:fldCharType="separate"/>
      </w:r>
      <w:r w:rsidR="009800C5">
        <w:rPr>
          <w:rFonts w:ascii="Garamond" w:hAnsi="Garamond"/>
          <w:sz w:val="24"/>
          <w:szCs w:val="24"/>
        </w:rPr>
        <w:fldChar w:fldCharType="end"/>
      </w:r>
      <w:r w:rsidRPr="0049556D">
        <w:rPr>
          <w:rFonts w:ascii="Garamond" w:hAnsi="Garamond"/>
          <w:sz w:val="24"/>
          <w:szCs w:val="24"/>
        </w:rPr>
        <w:t>Occasional</w:t>
      </w:r>
      <w:r w:rsidRPr="0049556D">
        <w:rPr>
          <w:rFonts w:ascii="Garamond" w:hAnsi="Garamond"/>
          <w:sz w:val="24"/>
          <w:szCs w:val="24"/>
        </w:rPr>
        <w:tab/>
      </w:r>
      <w:r w:rsidRPr="0049556D">
        <w:rPr>
          <w:rFonts w:ascii="Garamond" w:hAnsi="Garamond"/>
          <w:sz w:val="24"/>
          <w:szCs w:val="24"/>
        </w:rPr>
        <w:fldChar w:fldCharType="begin">
          <w:ffData>
            <w:name w:val=""/>
            <w:enabled/>
            <w:calcOnExit w:val="0"/>
            <w:checkBox>
              <w:sizeAuto/>
              <w:default w:val="0"/>
            </w:checkBox>
          </w:ffData>
        </w:fldChar>
      </w:r>
      <w:r w:rsidRPr="0049556D">
        <w:rPr>
          <w:rFonts w:ascii="Garamond" w:hAnsi="Garamond"/>
          <w:sz w:val="24"/>
          <w:szCs w:val="24"/>
        </w:rPr>
        <w:instrText xml:space="preserve"> FORMCHECKBOX </w:instrText>
      </w:r>
      <w:r w:rsidR="00E26EAB">
        <w:rPr>
          <w:rFonts w:ascii="Garamond" w:hAnsi="Garamond"/>
          <w:sz w:val="24"/>
          <w:szCs w:val="24"/>
        </w:rPr>
      </w:r>
      <w:r w:rsidR="00E26EAB">
        <w:rPr>
          <w:rFonts w:ascii="Garamond" w:hAnsi="Garamond"/>
          <w:sz w:val="24"/>
          <w:szCs w:val="24"/>
        </w:rPr>
        <w:fldChar w:fldCharType="separate"/>
      </w:r>
      <w:r w:rsidRPr="0049556D">
        <w:rPr>
          <w:rFonts w:ascii="Garamond" w:hAnsi="Garamond"/>
          <w:sz w:val="24"/>
          <w:szCs w:val="24"/>
        </w:rPr>
        <w:fldChar w:fldCharType="end"/>
      </w:r>
      <w:r w:rsidRPr="0049556D">
        <w:rPr>
          <w:rFonts w:ascii="Garamond" w:hAnsi="Garamond"/>
          <w:sz w:val="24"/>
          <w:szCs w:val="24"/>
        </w:rPr>
        <w:t xml:space="preserve"> Frequent</w:t>
      </w:r>
    </w:p>
    <w:p w14:paraId="17404A97" w14:textId="77777777" w:rsidR="00D14088" w:rsidRPr="0049556D" w:rsidRDefault="00813D66">
      <w:pPr>
        <w:jc w:val="both"/>
        <w:rPr>
          <w:rFonts w:ascii="Garamond" w:hAnsi="Garamond"/>
          <w:sz w:val="24"/>
          <w:szCs w:val="24"/>
        </w:rPr>
      </w:pPr>
      <w:r w:rsidRPr="0049556D">
        <w:rPr>
          <w:rFonts w:ascii="Garamond" w:hAnsi="Garamond" w:cs="Arial"/>
          <w:sz w:val="24"/>
          <w:szCs w:val="24"/>
        </w:rPr>
        <w:tab/>
        <w:t>Weekend and Nights</w:t>
      </w:r>
      <w:r w:rsidRPr="0049556D">
        <w:rPr>
          <w:rFonts w:ascii="Garamond" w:hAnsi="Garamond" w:cs="Arial"/>
          <w:sz w:val="24"/>
          <w:szCs w:val="24"/>
        </w:rPr>
        <w:tab/>
      </w:r>
      <w:r w:rsidR="009800C5">
        <w:rPr>
          <w:rFonts w:ascii="Garamond" w:hAnsi="Garamond"/>
          <w:sz w:val="24"/>
          <w:szCs w:val="24"/>
        </w:rPr>
        <w:fldChar w:fldCharType="begin">
          <w:ffData>
            <w:name w:val=""/>
            <w:enabled/>
            <w:calcOnExit w:val="0"/>
            <w:checkBox>
              <w:sizeAuto/>
              <w:default w:val="1"/>
            </w:checkBox>
          </w:ffData>
        </w:fldChar>
      </w:r>
      <w:r w:rsidR="009800C5">
        <w:rPr>
          <w:rFonts w:ascii="Garamond" w:hAnsi="Garamond"/>
          <w:sz w:val="24"/>
          <w:szCs w:val="24"/>
        </w:rPr>
        <w:instrText xml:space="preserve"> FORMCHECKBOX </w:instrText>
      </w:r>
      <w:r w:rsidR="00E26EAB">
        <w:rPr>
          <w:rFonts w:ascii="Garamond" w:hAnsi="Garamond"/>
          <w:sz w:val="24"/>
          <w:szCs w:val="24"/>
        </w:rPr>
      </w:r>
      <w:r w:rsidR="00E26EAB">
        <w:rPr>
          <w:rFonts w:ascii="Garamond" w:hAnsi="Garamond"/>
          <w:sz w:val="24"/>
          <w:szCs w:val="24"/>
        </w:rPr>
        <w:fldChar w:fldCharType="separate"/>
      </w:r>
      <w:r w:rsidR="009800C5">
        <w:rPr>
          <w:rFonts w:ascii="Garamond" w:hAnsi="Garamond"/>
          <w:sz w:val="24"/>
          <w:szCs w:val="24"/>
        </w:rPr>
        <w:fldChar w:fldCharType="end"/>
      </w:r>
      <w:r w:rsidRPr="0049556D">
        <w:rPr>
          <w:rFonts w:ascii="Garamond" w:hAnsi="Garamond"/>
          <w:sz w:val="24"/>
          <w:szCs w:val="24"/>
        </w:rPr>
        <w:t>In</w:t>
      </w:r>
      <w:r w:rsidRPr="0049556D">
        <w:rPr>
          <w:rFonts w:ascii="Garamond" w:hAnsi="Garamond" w:cs="Arial"/>
          <w:sz w:val="24"/>
          <w:szCs w:val="24"/>
        </w:rPr>
        <w:t>frequent</w:t>
      </w:r>
      <w:r w:rsidRPr="0049556D">
        <w:rPr>
          <w:rFonts w:ascii="Garamond" w:hAnsi="Garamond" w:cs="Arial"/>
          <w:sz w:val="24"/>
          <w:szCs w:val="24"/>
        </w:rPr>
        <w:tab/>
      </w:r>
      <w:r w:rsidR="009800C5">
        <w:rPr>
          <w:rFonts w:ascii="Garamond" w:hAnsi="Garamond"/>
          <w:sz w:val="24"/>
          <w:szCs w:val="24"/>
        </w:rPr>
        <w:fldChar w:fldCharType="begin">
          <w:ffData>
            <w:name w:val=""/>
            <w:enabled/>
            <w:calcOnExit w:val="0"/>
            <w:checkBox>
              <w:sizeAuto/>
              <w:default w:val="0"/>
            </w:checkBox>
          </w:ffData>
        </w:fldChar>
      </w:r>
      <w:r w:rsidR="009800C5">
        <w:rPr>
          <w:rFonts w:ascii="Garamond" w:hAnsi="Garamond"/>
          <w:sz w:val="24"/>
          <w:szCs w:val="24"/>
        </w:rPr>
        <w:instrText xml:space="preserve"> FORMCHECKBOX </w:instrText>
      </w:r>
      <w:r w:rsidR="00E26EAB">
        <w:rPr>
          <w:rFonts w:ascii="Garamond" w:hAnsi="Garamond"/>
          <w:sz w:val="24"/>
          <w:szCs w:val="24"/>
        </w:rPr>
      </w:r>
      <w:r w:rsidR="00E26EAB">
        <w:rPr>
          <w:rFonts w:ascii="Garamond" w:hAnsi="Garamond"/>
          <w:sz w:val="24"/>
          <w:szCs w:val="24"/>
        </w:rPr>
        <w:fldChar w:fldCharType="separate"/>
      </w:r>
      <w:r w:rsidR="009800C5">
        <w:rPr>
          <w:rFonts w:ascii="Garamond" w:hAnsi="Garamond"/>
          <w:sz w:val="24"/>
          <w:szCs w:val="24"/>
        </w:rPr>
        <w:fldChar w:fldCharType="end"/>
      </w:r>
      <w:r w:rsidRPr="0049556D">
        <w:rPr>
          <w:rFonts w:ascii="Garamond" w:hAnsi="Garamond"/>
          <w:sz w:val="24"/>
          <w:szCs w:val="24"/>
        </w:rPr>
        <w:t>Occasional</w:t>
      </w:r>
      <w:r w:rsidRPr="0049556D">
        <w:rPr>
          <w:rFonts w:ascii="Garamond" w:hAnsi="Garamond"/>
          <w:sz w:val="24"/>
          <w:szCs w:val="24"/>
        </w:rPr>
        <w:tab/>
      </w:r>
      <w:r w:rsidRPr="0049556D">
        <w:rPr>
          <w:rFonts w:ascii="Garamond" w:hAnsi="Garamond"/>
          <w:sz w:val="24"/>
          <w:szCs w:val="24"/>
        </w:rPr>
        <w:fldChar w:fldCharType="begin">
          <w:ffData>
            <w:name w:val=""/>
            <w:enabled/>
            <w:calcOnExit w:val="0"/>
            <w:checkBox>
              <w:sizeAuto/>
              <w:default w:val="0"/>
            </w:checkBox>
          </w:ffData>
        </w:fldChar>
      </w:r>
      <w:r w:rsidRPr="0049556D">
        <w:rPr>
          <w:rFonts w:ascii="Garamond" w:hAnsi="Garamond"/>
          <w:sz w:val="24"/>
          <w:szCs w:val="24"/>
        </w:rPr>
        <w:instrText xml:space="preserve"> FORMCHECKBOX </w:instrText>
      </w:r>
      <w:r w:rsidR="00E26EAB">
        <w:rPr>
          <w:rFonts w:ascii="Garamond" w:hAnsi="Garamond"/>
          <w:sz w:val="24"/>
          <w:szCs w:val="24"/>
        </w:rPr>
      </w:r>
      <w:r w:rsidR="00E26EAB">
        <w:rPr>
          <w:rFonts w:ascii="Garamond" w:hAnsi="Garamond"/>
          <w:sz w:val="24"/>
          <w:szCs w:val="24"/>
        </w:rPr>
        <w:fldChar w:fldCharType="separate"/>
      </w:r>
      <w:r w:rsidRPr="0049556D">
        <w:rPr>
          <w:rFonts w:ascii="Garamond" w:hAnsi="Garamond"/>
          <w:sz w:val="24"/>
          <w:szCs w:val="24"/>
        </w:rPr>
        <w:fldChar w:fldCharType="end"/>
      </w:r>
      <w:r w:rsidRPr="0049556D">
        <w:rPr>
          <w:rFonts w:ascii="Garamond" w:hAnsi="Garamond"/>
          <w:sz w:val="24"/>
          <w:szCs w:val="24"/>
        </w:rPr>
        <w:t xml:space="preserve"> Frequent</w:t>
      </w:r>
    </w:p>
    <w:p w14:paraId="187A3356" w14:textId="77777777" w:rsidR="00D14088" w:rsidRPr="0049556D" w:rsidRDefault="00D14088">
      <w:pPr>
        <w:ind w:left="720"/>
        <w:jc w:val="both"/>
        <w:rPr>
          <w:rFonts w:ascii="Garamond" w:hAnsi="Garamond" w:cs="Arial"/>
          <w:sz w:val="24"/>
          <w:szCs w:val="24"/>
        </w:rPr>
      </w:pPr>
      <w:r w:rsidRPr="0049556D">
        <w:rPr>
          <w:rFonts w:ascii="Garamond" w:hAnsi="Garamond" w:cs="Arial"/>
          <w:sz w:val="24"/>
          <w:szCs w:val="24"/>
        </w:rPr>
        <w:tab/>
        <w:t xml:space="preserve">Infrequent </w:t>
      </w:r>
      <w:r w:rsidRPr="0049556D">
        <w:rPr>
          <w:rFonts w:ascii="Garamond" w:hAnsi="Garamond" w:cs="Arial"/>
          <w:sz w:val="24"/>
          <w:szCs w:val="24"/>
        </w:rPr>
        <w:tab/>
        <w:t>(2 to 3 times year)</w:t>
      </w:r>
    </w:p>
    <w:p w14:paraId="231031BA" w14:textId="77777777" w:rsidR="00D14088" w:rsidRPr="0049556D" w:rsidRDefault="00D14088">
      <w:pPr>
        <w:ind w:left="720"/>
        <w:jc w:val="both"/>
        <w:rPr>
          <w:rFonts w:ascii="Garamond" w:hAnsi="Garamond" w:cs="Arial"/>
          <w:sz w:val="24"/>
          <w:szCs w:val="24"/>
        </w:rPr>
      </w:pPr>
      <w:r w:rsidRPr="0049556D">
        <w:rPr>
          <w:rFonts w:ascii="Garamond" w:hAnsi="Garamond" w:cs="Arial"/>
          <w:sz w:val="24"/>
          <w:szCs w:val="24"/>
        </w:rPr>
        <w:tab/>
        <w:t xml:space="preserve">Occasional </w:t>
      </w:r>
      <w:r w:rsidRPr="0049556D">
        <w:rPr>
          <w:rFonts w:ascii="Garamond" w:hAnsi="Garamond" w:cs="Arial"/>
          <w:sz w:val="24"/>
          <w:szCs w:val="24"/>
        </w:rPr>
        <w:tab/>
        <w:t>(2 to 3 times Month)</w:t>
      </w:r>
    </w:p>
    <w:p w14:paraId="3F506AFC" w14:textId="77777777" w:rsidR="00D14088" w:rsidRPr="0049556D" w:rsidRDefault="00D14088">
      <w:pPr>
        <w:ind w:left="720"/>
        <w:jc w:val="both"/>
        <w:rPr>
          <w:rFonts w:ascii="Garamond" w:hAnsi="Garamond" w:cs="Arial"/>
          <w:sz w:val="24"/>
          <w:szCs w:val="24"/>
        </w:rPr>
      </w:pPr>
      <w:r w:rsidRPr="0049556D">
        <w:rPr>
          <w:rFonts w:ascii="Garamond" w:hAnsi="Garamond" w:cs="Arial"/>
          <w:sz w:val="24"/>
          <w:szCs w:val="24"/>
        </w:rPr>
        <w:tab/>
        <w:t xml:space="preserve">Frequent </w:t>
      </w:r>
      <w:r w:rsidRPr="0049556D">
        <w:rPr>
          <w:rFonts w:ascii="Garamond" w:hAnsi="Garamond" w:cs="Arial"/>
          <w:sz w:val="24"/>
          <w:szCs w:val="24"/>
        </w:rPr>
        <w:tab/>
        <w:t>(2 to 3 times Week)</w:t>
      </w:r>
    </w:p>
    <w:p w14:paraId="0B252B27" w14:textId="77777777" w:rsidR="00EF0B45" w:rsidRPr="0049556D" w:rsidRDefault="00EF0B45">
      <w:pPr>
        <w:jc w:val="both"/>
        <w:rPr>
          <w:rFonts w:ascii="Garamond" w:hAnsi="Garamond" w:cs="Arial"/>
          <w:sz w:val="24"/>
          <w:szCs w:val="24"/>
        </w:rPr>
      </w:pPr>
    </w:p>
    <w:bookmarkEnd w:id="0"/>
    <w:bookmarkEnd w:id="1"/>
    <w:p w14:paraId="2BF53656" w14:textId="77777777" w:rsidR="00D14088" w:rsidRPr="0049556D" w:rsidRDefault="00D14088">
      <w:pPr>
        <w:pStyle w:val="BodyText3"/>
        <w:spacing w:after="0"/>
        <w:jc w:val="both"/>
        <w:rPr>
          <w:rFonts w:ascii="Garamond" w:hAnsi="Garamond" w:cs="Arial"/>
          <w:sz w:val="24"/>
          <w:szCs w:val="24"/>
        </w:rPr>
      </w:pPr>
      <w:r w:rsidRPr="0049556D">
        <w:rPr>
          <w:rFonts w:ascii="Garamond" w:hAnsi="Garamond" w:cs="Arial"/>
          <w:sz w:val="24"/>
          <w:szCs w:val="24"/>
        </w:rPr>
        <w:t xml:space="preserve">PFSF is an Equal Opportunity/Affirmative Action/ Drug Free Work Place and does not tolerate discrimination or violence in the workplace.  Applicants requiring a reasonable accommodation as defined by the Americans with Disabilities Act, must notify the Human Resource Department at 1-352-244-1527.  Notification to the Human Resource office must be made in advance to allow sufficient time to provide the accommodation. </w:t>
      </w:r>
    </w:p>
    <w:p w14:paraId="56DB7A84" w14:textId="77777777" w:rsidR="009D66E5" w:rsidRPr="0049556D" w:rsidRDefault="009D66E5">
      <w:pPr>
        <w:pStyle w:val="BodyText3"/>
        <w:spacing w:after="0"/>
        <w:jc w:val="both"/>
        <w:rPr>
          <w:rFonts w:ascii="Garamond" w:hAnsi="Garamond" w:cs="Arial"/>
          <w:sz w:val="24"/>
          <w:szCs w:val="24"/>
        </w:rPr>
      </w:pPr>
    </w:p>
    <w:p w14:paraId="168FB32E" w14:textId="77777777" w:rsidR="009D66E5" w:rsidRPr="0049556D" w:rsidRDefault="009D66E5">
      <w:pPr>
        <w:pBdr>
          <w:top w:val="single" w:sz="18" w:space="1" w:color="auto"/>
        </w:pBdr>
        <w:jc w:val="both"/>
        <w:rPr>
          <w:rFonts w:ascii="Garamond" w:hAnsi="Garamond" w:cs="Arial"/>
          <w:b/>
          <w:sz w:val="24"/>
          <w:szCs w:val="24"/>
        </w:rPr>
      </w:pPr>
    </w:p>
    <w:p w14:paraId="1FC7D888" w14:textId="77777777" w:rsidR="00D14088" w:rsidRPr="0049556D" w:rsidRDefault="00D14088">
      <w:pPr>
        <w:pStyle w:val="BodyText3"/>
        <w:spacing w:after="0"/>
        <w:jc w:val="both"/>
        <w:rPr>
          <w:rFonts w:ascii="Garamond" w:hAnsi="Garamond" w:cs="Arial"/>
          <w:b/>
          <w:sz w:val="24"/>
          <w:szCs w:val="24"/>
        </w:rPr>
      </w:pPr>
      <w:r w:rsidRPr="0049556D">
        <w:rPr>
          <w:rFonts w:ascii="Garamond" w:hAnsi="Garamond" w:cs="Arial"/>
          <w:b/>
          <w:sz w:val="24"/>
          <w:szCs w:val="24"/>
        </w:rPr>
        <w:t>Drug Free Workplace:</w:t>
      </w:r>
    </w:p>
    <w:p w14:paraId="50CA9FD7" w14:textId="77777777" w:rsidR="00D14088" w:rsidRPr="0049556D" w:rsidRDefault="00D14088">
      <w:pPr>
        <w:pStyle w:val="BodyText3"/>
        <w:spacing w:after="0"/>
        <w:jc w:val="both"/>
        <w:rPr>
          <w:rFonts w:ascii="Garamond" w:hAnsi="Garamond" w:cs="Arial"/>
          <w:b/>
          <w:sz w:val="24"/>
          <w:szCs w:val="24"/>
        </w:rPr>
      </w:pPr>
    </w:p>
    <w:p w14:paraId="10AD2969" w14:textId="11E1DFD9" w:rsidR="000E79B9" w:rsidRDefault="00D14088">
      <w:pPr>
        <w:pStyle w:val="BodyText3"/>
        <w:spacing w:after="0"/>
        <w:jc w:val="both"/>
        <w:rPr>
          <w:rFonts w:ascii="Garamond" w:hAnsi="Garamond" w:cs="Arial"/>
          <w:b/>
          <w:sz w:val="24"/>
          <w:szCs w:val="24"/>
        </w:rPr>
      </w:pPr>
      <w:r w:rsidRPr="0049556D">
        <w:rPr>
          <w:rFonts w:ascii="Garamond" w:hAnsi="Garamond" w:cs="Arial"/>
          <w:sz w:val="24"/>
          <w:szCs w:val="24"/>
        </w:rPr>
        <w:t>PSF maintains and enforces a Drug-Free Workplace program.  New employees are required to be drug tested prior to employment.  In appropriate circumstances, current employees may also be required to submit to drug and/or alcohol testing.  Information on the Drug-Free Workplace Policy is contained in the Employee Handbook and set forth in the Drug-Free Workplace Policy, both of which are available through the organization</w:t>
      </w:r>
      <w:r w:rsidR="007A72FF" w:rsidRPr="0049556D">
        <w:rPr>
          <w:rFonts w:ascii="Garamond" w:hAnsi="Garamond" w:cs="Arial"/>
          <w:sz w:val="24"/>
          <w:szCs w:val="24"/>
        </w:rPr>
        <w:t>’</w:t>
      </w:r>
      <w:r w:rsidRPr="0049556D">
        <w:rPr>
          <w:rFonts w:ascii="Garamond" w:hAnsi="Garamond" w:cs="Arial"/>
          <w:sz w:val="24"/>
          <w:szCs w:val="24"/>
        </w:rPr>
        <w:t>s inter/intranet.</w:t>
      </w:r>
    </w:p>
    <w:p w14:paraId="5E1A634E" w14:textId="77777777" w:rsidR="000E79B9" w:rsidRDefault="000E79B9">
      <w:pPr>
        <w:pStyle w:val="BodyText3"/>
        <w:spacing w:after="0"/>
        <w:jc w:val="both"/>
        <w:rPr>
          <w:rFonts w:ascii="Garamond" w:hAnsi="Garamond" w:cs="Arial"/>
          <w:b/>
          <w:sz w:val="24"/>
          <w:szCs w:val="24"/>
        </w:rPr>
      </w:pPr>
    </w:p>
    <w:p w14:paraId="35609016" w14:textId="77777777" w:rsidR="00D14088" w:rsidRPr="0049556D" w:rsidRDefault="00D14088">
      <w:pPr>
        <w:pStyle w:val="BodyText3"/>
        <w:spacing w:after="0"/>
        <w:jc w:val="both"/>
        <w:rPr>
          <w:rFonts w:ascii="Garamond" w:hAnsi="Garamond" w:cs="Arial"/>
          <w:b/>
          <w:sz w:val="24"/>
          <w:szCs w:val="24"/>
        </w:rPr>
      </w:pPr>
      <w:r w:rsidRPr="0049556D">
        <w:rPr>
          <w:rFonts w:ascii="Garamond" w:hAnsi="Garamond" w:cs="Arial"/>
          <w:b/>
          <w:sz w:val="24"/>
          <w:szCs w:val="24"/>
        </w:rPr>
        <w:t>Signature Block:</w:t>
      </w:r>
    </w:p>
    <w:p w14:paraId="5E1E66FB" w14:textId="77777777" w:rsidR="00E26EAB" w:rsidRDefault="00E26EAB">
      <w:pPr>
        <w:pStyle w:val="BodyText3"/>
        <w:spacing w:after="0"/>
        <w:jc w:val="both"/>
        <w:rPr>
          <w:rFonts w:ascii="Garamond" w:hAnsi="Garamond" w:cs="Arial"/>
          <w:sz w:val="24"/>
          <w:szCs w:val="24"/>
        </w:rPr>
      </w:pPr>
    </w:p>
    <w:p w14:paraId="78478272" w14:textId="1CD6238C" w:rsidR="00D14088" w:rsidRPr="0049556D" w:rsidRDefault="00D14088">
      <w:pPr>
        <w:pStyle w:val="BodyText3"/>
        <w:spacing w:after="0"/>
        <w:jc w:val="both"/>
        <w:rPr>
          <w:rFonts w:ascii="Garamond" w:hAnsi="Garamond" w:cs="Arial"/>
          <w:sz w:val="24"/>
          <w:szCs w:val="24"/>
        </w:rPr>
      </w:pPr>
      <w:r w:rsidRPr="0049556D">
        <w:rPr>
          <w:rFonts w:ascii="Garamond" w:hAnsi="Garamond" w:cs="Arial"/>
          <w:sz w:val="24"/>
          <w:szCs w:val="24"/>
        </w:rPr>
        <w:t>By signing below, I agree and understand that I must satisfactorily perform each responsibility set forth to continue my employment with PSF.</w:t>
      </w:r>
    </w:p>
    <w:p w14:paraId="6A6441D4" w14:textId="77777777" w:rsidR="00D14088" w:rsidRPr="0049556D" w:rsidRDefault="00D14088">
      <w:pPr>
        <w:pStyle w:val="BodyText3"/>
        <w:spacing w:after="0"/>
        <w:jc w:val="both"/>
        <w:rPr>
          <w:rFonts w:ascii="Garamond" w:hAnsi="Garamond" w:cs="Arial"/>
          <w:b/>
          <w:sz w:val="24"/>
          <w:szCs w:val="24"/>
        </w:rPr>
      </w:pPr>
    </w:p>
    <w:p w14:paraId="27A779EB" w14:textId="77777777" w:rsidR="00D14088" w:rsidRPr="0049556D" w:rsidRDefault="00D14088">
      <w:pPr>
        <w:jc w:val="both"/>
        <w:rPr>
          <w:rFonts w:ascii="Garamond" w:hAnsi="Garamond" w:cs="Arial"/>
          <w:b/>
          <w:sz w:val="24"/>
          <w:szCs w:val="24"/>
        </w:rPr>
      </w:pPr>
      <w:r w:rsidRPr="0049556D">
        <w:rPr>
          <w:rFonts w:ascii="Garamond" w:hAnsi="Garamond" w:cs="Arial"/>
          <w:b/>
          <w:sz w:val="24"/>
          <w:szCs w:val="24"/>
        </w:rPr>
        <w:t>_____________________________</w:t>
      </w:r>
      <w:r w:rsidRPr="0049556D">
        <w:rPr>
          <w:rFonts w:ascii="Garamond" w:hAnsi="Garamond" w:cs="Arial"/>
          <w:b/>
          <w:sz w:val="24"/>
          <w:szCs w:val="24"/>
        </w:rPr>
        <w:tab/>
      </w:r>
      <w:r w:rsidRPr="0049556D">
        <w:rPr>
          <w:rFonts w:ascii="Garamond" w:hAnsi="Garamond" w:cs="Arial"/>
          <w:b/>
          <w:sz w:val="24"/>
          <w:szCs w:val="24"/>
        </w:rPr>
        <w:tab/>
        <w:t>______________________________</w:t>
      </w:r>
    </w:p>
    <w:p w14:paraId="5EFCFE44" w14:textId="77777777" w:rsidR="00D14088" w:rsidRPr="0049556D" w:rsidRDefault="00D14088">
      <w:pPr>
        <w:jc w:val="both"/>
        <w:rPr>
          <w:rFonts w:ascii="Garamond" w:hAnsi="Garamond" w:cs="Arial"/>
          <w:b/>
          <w:sz w:val="24"/>
          <w:szCs w:val="24"/>
        </w:rPr>
      </w:pPr>
      <w:r w:rsidRPr="0049556D">
        <w:rPr>
          <w:rFonts w:ascii="Garamond" w:hAnsi="Garamond" w:cs="Arial"/>
          <w:b/>
          <w:sz w:val="24"/>
          <w:szCs w:val="24"/>
        </w:rPr>
        <w:t>Employee Name (Print)</w:t>
      </w:r>
      <w:r w:rsidRPr="0049556D">
        <w:rPr>
          <w:rFonts w:ascii="Garamond" w:hAnsi="Garamond" w:cs="Arial"/>
          <w:b/>
          <w:sz w:val="24"/>
          <w:szCs w:val="24"/>
        </w:rPr>
        <w:tab/>
      </w:r>
      <w:r w:rsidRPr="0049556D">
        <w:rPr>
          <w:rFonts w:ascii="Garamond" w:hAnsi="Garamond" w:cs="Arial"/>
          <w:b/>
          <w:sz w:val="24"/>
          <w:szCs w:val="24"/>
        </w:rPr>
        <w:tab/>
      </w:r>
      <w:r w:rsidRPr="0049556D">
        <w:rPr>
          <w:rFonts w:ascii="Garamond" w:hAnsi="Garamond" w:cs="Arial"/>
          <w:b/>
          <w:sz w:val="24"/>
          <w:szCs w:val="24"/>
        </w:rPr>
        <w:tab/>
        <w:t>Supervisor’s Name (Print)</w:t>
      </w:r>
    </w:p>
    <w:p w14:paraId="3F3672DD" w14:textId="77777777" w:rsidR="00D14088" w:rsidRPr="0049556D" w:rsidRDefault="00D14088">
      <w:pPr>
        <w:jc w:val="both"/>
        <w:rPr>
          <w:rFonts w:ascii="Garamond" w:hAnsi="Garamond" w:cs="Arial"/>
          <w:b/>
          <w:sz w:val="24"/>
          <w:szCs w:val="24"/>
        </w:rPr>
      </w:pPr>
    </w:p>
    <w:p w14:paraId="26E1552A" w14:textId="77777777" w:rsidR="00D14088" w:rsidRPr="0049556D" w:rsidRDefault="00D14088">
      <w:pPr>
        <w:jc w:val="both"/>
        <w:rPr>
          <w:rFonts w:ascii="Garamond" w:hAnsi="Garamond" w:cs="Arial"/>
          <w:b/>
          <w:sz w:val="24"/>
          <w:szCs w:val="24"/>
        </w:rPr>
      </w:pPr>
      <w:r w:rsidRPr="0049556D">
        <w:rPr>
          <w:rFonts w:ascii="Garamond" w:hAnsi="Garamond" w:cs="Arial"/>
          <w:b/>
          <w:sz w:val="24"/>
          <w:szCs w:val="24"/>
        </w:rPr>
        <w:t>_____________________________</w:t>
      </w:r>
      <w:r w:rsidRPr="0049556D">
        <w:rPr>
          <w:rFonts w:ascii="Garamond" w:hAnsi="Garamond" w:cs="Arial"/>
          <w:b/>
          <w:sz w:val="24"/>
          <w:szCs w:val="24"/>
        </w:rPr>
        <w:tab/>
      </w:r>
      <w:r w:rsidRPr="0049556D">
        <w:rPr>
          <w:rFonts w:ascii="Garamond" w:hAnsi="Garamond" w:cs="Arial"/>
          <w:b/>
          <w:sz w:val="24"/>
          <w:szCs w:val="24"/>
        </w:rPr>
        <w:tab/>
        <w:t>______________________________</w:t>
      </w:r>
    </w:p>
    <w:p w14:paraId="2D8CEDAC" w14:textId="77777777" w:rsidR="00D14088" w:rsidRPr="0049556D" w:rsidRDefault="00D14088">
      <w:pPr>
        <w:jc w:val="both"/>
        <w:rPr>
          <w:rFonts w:ascii="Garamond" w:hAnsi="Garamond" w:cs="Arial"/>
          <w:b/>
          <w:sz w:val="24"/>
          <w:szCs w:val="24"/>
        </w:rPr>
      </w:pPr>
      <w:r w:rsidRPr="0049556D">
        <w:rPr>
          <w:rFonts w:ascii="Garamond" w:hAnsi="Garamond" w:cs="Arial"/>
          <w:b/>
          <w:sz w:val="24"/>
          <w:szCs w:val="24"/>
        </w:rPr>
        <w:t>Employee Signature</w:t>
      </w:r>
      <w:r w:rsidRPr="0049556D">
        <w:rPr>
          <w:rFonts w:ascii="Garamond" w:hAnsi="Garamond" w:cs="Arial"/>
          <w:b/>
          <w:sz w:val="24"/>
          <w:szCs w:val="24"/>
        </w:rPr>
        <w:tab/>
      </w:r>
      <w:r w:rsidRPr="0049556D">
        <w:rPr>
          <w:rFonts w:ascii="Garamond" w:hAnsi="Garamond" w:cs="Arial"/>
          <w:b/>
          <w:sz w:val="24"/>
          <w:szCs w:val="24"/>
        </w:rPr>
        <w:tab/>
      </w:r>
      <w:r w:rsidRPr="0049556D">
        <w:rPr>
          <w:rFonts w:ascii="Garamond" w:hAnsi="Garamond" w:cs="Arial"/>
          <w:b/>
          <w:sz w:val="24"/>
          <w:szCs w:val="24"/>
        </w:rPr>
        <w:tab/>
      </w:r>
      <w:r w:rsidRPr="0049556D">
        <w:rPr>
          <w:rFonts w:ascii="Garamond" w:hAnsi="Garamond" w:cs="Arial"/>
          <w:b/>
          <w:sz w:val="24"/>
          <w:szCs w:val="24"/>
        </w:rPr>
        <w:tab/>
        <w:t>Supervisor’s Signature</w:t>
      </w:r>
    </w:p>
    <w:p w14:paraId="1286A8EB" w14:textId="3CA65ABB" w:rsidR="00D14088" w:rsidRDefault="00D14088">
      <w:pPr>
        <w:jc w:val="both"/>
        <w:rPr>
          <w:rFonts w:ascii="Garamond" w:hAnsi="Garamond" w:cs="Arial"/>
          <w:b/>
          <w:sz w:val="24"/>
          <w:szCs w:val="24"/>
        </w:rPr>
      </w:pPr>
    </w:p>
    <w:p w14:paraId="530AF325" w14:textId="77777777" w:rsidR="00D14088" w:rsidRPr="0049556D" w:rsidRDefault="00D14088">
      <w:pPr>
        <w:jc w:val="both"/>
        <w:rPr>
          <w:rFonts w:ascii="Garamond" w:hAnsi="Garamond" w:cs="Arial"/>
          <w:b/>
          <w:sz w:val="24"/>
          <w:szCs w:val="24"/>
        </w:rPr>
      </w:pPr>
      <w:r w:rsidRPr="0049556D">
        <w:rPr>
          <w:rFonts w:ascii="Garamond" w:hAnsi="Garamond" w:cs="Arial"/>
          <w:b/>
          <w:sz w:val="24"/>
          <w:szCs w:val="24"/>
        </w:rPr>
        <w:t>____________</w:t>
      </w:r>
      <w:r w:rsidRPr="0049556D">
        <w:rPr>
          <w:rFonts w:ascii="Garamond" w:hAnsi="Garamond" w:cs="Arial"/>
          <w:b/>
          <w:sz w:val="24"/>
          <w:szCs w:val="24"/>
        </w:rPr>
        <w:tab/>
      </w:r>
      <w:r w:rsidRPr="0049556D">
        <w:rPr>
          <w:rFonts w:ascii="Garamond" w:hAnsi="Garamond" w:cs="Arial"/>
          <w:b/>
          <w:sz w:val="24"/>
          <w:szCs w:val="24"/>
        </w:rPr>
        <w:tab/>
      </w:r>
      <w:r w:rsidRPr="0049556D">
        <w:rPr>
          <w:rFonts w:ascii="Garamond" w:hAnsi="Garamond" w:cs="Arial"/>
          <w:b/>
          <w:sz w:val="24"/>
          <w:szCs w:val="24"/>
        </w:rPr>
        <w:tab/>
      </w:r>
      <w:r w:rsidRPr="0049556D">
        <w:rPr>
          <w:rFonts w:ascii="Garamond" w:hAnsi="Garamond" w:cs="Arial"/>
          <w:b/>
          <w:sz w:val="24"/>
          <w:szCs w:val="24"/>
        </w:rPr>
        <w:tab/>
        <w:t>_____________</w:t>
      </w:r>
    </w:p>
    <w:p w14:paraId="44B815D1" w14:textId="25CECBA3" w:rsidR="00FB1C80" w:rsidRPr="0049556D" w:rsidRDefault="00D14088">
      <w:pPr>
        <w:jc w:val="both"/>
        <w:rPr>
          <w:rFonts w:ascii="Garamond" w:hAnsi="Garamond"/>
          <w:sz w:val="24"/>
          <w:szCs w:val="24"/>
        </w:rPr>
      </w:pPr>
      <w:r w:rsidRPr="0049556D">
        <w:rPr>
          <w:rFonts w:ascii="Garamond" w:hAnsi="Garamond" w:cs="Arial"/>
          <w:b/>
          <w:sz w:val="24"/>
          <w:szCs w:val="24"/>
        </w:rPr>
        <w:t>Date</w:t>
      </w:r>
      <w:r w:rsidRPr="0049556D">
        <w:rPr>
          <w:rFonts w:ascii="Garamond" w:hAnsi="Garamond" w:cs="Arial"/>
          <w:b/>
          <w:sz w:val="24"/>
          <w:szCs w:val="24"/>
        </w:rPr>
        <w:tab/>
      </w:r>
      <w:r w:rsidRPr="0049556D">
        <w:rPr>
          <w:rFonts w:ascii="Garamond" w:hAnsi="Garamond" w:cs="Arial"/>
          <w:b/>
          <w:sz w:val="24"/>
          <w:szCs w:val="24"/>
        </w:rPr>
        <w:tab/>
      </w:r>
      <w:r w:rsidRPr="0049556D">
        <w:rPr>
          <w:rFonts w:ascii="Garamond" w:hAnsi="Garamond" w:cs="Arial"/>
          <w:b/>
          <w:sz w:val="24"/>
          <w:szCs w:val="24"/>
        </w:rPr>
        <w:tab/>
      </w:r>
      <w:r w:rsidRPr="0049556D">
        <w:rPr>
          <w:rFonts w:ascii="Garamond" w:hAnsi="Garamond" w:cs="Arial"/>
          <w:b/>
          <w:sz w:val="24"/>
          <w:szCs w:val="24"/>
        </w:rPr>
        <w:tab/>
      </w:r>
      <w:r w:rsidRPr="0049556D">
        <w:rPr>
          <w:rFonts w:ascii="Garamond" w:hAnsi="Garamond" w:cs="Arial"/>
          <w:b/>
          <w:sz w:val="24"/>
          <w:szCs w:val="24"/>
        </w:rPr>
        <w:tab/>
      </w:r>
      <w:r w:rsidRPr="0049556D">
        <w:rPr>
          <w:rFonts w:ascii="Garamond" w:hAnsi="Garamond" w:cs="Arial"/>
          <w:b/>
          <w:sz w:val="24"/>
          <w:szCs w:val="24"/>
        </w:rPr>
        <w:tab/>
        <w:t>Dat</w:t>
      </w:r>
      <w:r w:rsidR="009D66E5">
        <w:rPr>
          <w:rFonts w:ascii="Garamond" w:hAnsi="Garamond"/>
          <w:sz w:val="24"/>
          <w:szCs w:val="24"/>
        </w:rPr>
        <w:t>e</w:t>
      </w:r>
    </w:p>
    <w:sectPr w:rsidR="00FB1C80" w:rsidRPr="0049556D" w:rsidSect="0085676A">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E4EC" w14:textId="77777777" w:rsidR="00147484" w:rsidRDefault="00147484">
      <w:r>
        <w:separator/>
      </w:r>
    </w:p>
  </w:endnote>
  <w:endnote w:type="continuationSeparator" w:id="0">
    <w:p w14:paraId="43BA3243" w14:textId="77777777" w:rsidR="00147484" w:rsidRDefault="0014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F352" w14:textId="7E4309BF" w:rsidR="00454FA1" w:rsidRDefault="00454FA1" w:rsidP="00FB1C80">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CA09C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851E" w14:textId="77777777" w:rsidR="00147484" w:rsidRDefault="00147484">
      <w:r>
        <w:separator/>
      </w:r>
    </w:p>
  </w:footnote>
  <w:footnote w:type="continuationSeparator" w:id="0">
    <w:p w14:paraId="6E02E797" w14:textId="77777777" w:rsidR="00147484" w:rsidRDefault="00147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C36DAD4"/>
    <w:lvl w:ilvl="0">
      <w:numFmt w:val="bullet"/>
      <w:lvlText w:val="*"/>
      <w:lvlJc w:val="left"/>
    </w:lvl>
  </w:abstractNum>
  <w:abstractNum w:abstractNumId="1" w15:restartNumberingAfterBreak="0">
    <w:nsid w:val="08C806D7"/>
    <w:multiLevelType w:val="hybridMultilevel"/>
    <w:tmpl w:val="2AEAA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F57FBC"/>
    <w:multiLevelType w:val="hybridMultilevel"/>
    <w:tmpl w:val="67024C6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296B38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E85D94"/>
    <w:multiLevelType w:val="hybridMultilevel"/>
    <w:tmpl w:val="28F6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A22BA"/>
    <w:multiLevelType w:val="hybridMultilevel"/>
    <w:tmpl w:val="FF86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C3D0A"/>
    <w:multiLevelType w:val="hybridMultilevel"/>
    <w:tmpl w:val="CB50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17E52"/>
    <w:multiLevelType w:val="hybridMultilevel"/>
    <w:tmpl w:val="56B4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F6C73"/>
    <w:multiLevelType w:val="hybridMultilevel"/>
    <w:tmpl w:val="65222DAE"/>
    <w:lvl w:ilvl="0" w:tplc="0DC0F17E">
      <w:start w:val="1"/>
      <w:numFmt w:val="bullet"/>
      <w:lvlText w:val=""/>
      <w:legacy w:legacy="1" w:legacySpace="0" w:legacyIndent="360"/>
      <w:lvlJc w:val="left"/>
      <w:pPr>
        <w:ind w:left="360" w:hanging="360"/>
      </w:pPr>
      <w:rPr>
        <w:rFonts w:ascii="Symbol" w:hAnsi="Symbol" w:hint="default"/>
      </w:rPr>
    </w:lvl>
    <w:lvl w:ilvl="1" w:tplc="EB0CF336">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9F2603"/>
    <w:multiLevelType w:val="hybridMultilevel"/>
    <w:tmpl w:val="DBCE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F0584"/>
    <w:multiLevelType w:val="hybridMultilevel"/>
    <w:tmpl w:val="88D4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66983"/>
    <w:multiLevelType w:val="hybridMultilevel"/>
    <w:tmpl w:val="3D8C8BC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AEF62ED"/>
    <w:multiLevelType w:val="hybridMultilevel"/>
    <w:tmpl w:val="F8D6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3">
    <w:abstractNumId w:val="7"/>
  </w:num>
  <w:num w:numId="4">
    <w:abstractNumId w:val="10"/>
  </w:num>
  <w:num w:numId="5">
    <w:abstractNumId w:val="4"/>
  </w:num>
  <w:num w:numId="6">
    <w:abstractNumId w:val="1"/>
  </w:num>
  <w:num w:numId="7">
    <w:abstractNumId w:val="2"/>
  </w:num>
  <w:num w:numId="8">
    <w:abstractNumId w:val="6"/>
  </w:num>
  <w:num w:numId="9">
    <w:abstractNumId w:val="5"/>
  </w:num>
  <w:num w:numId="10">
    <w:abstractNumId w:val="3"/>
  </w:num>
  <w:num w:numId="11">
    <w:abstractNumId w:val="11"/>
  </w:num>
  <w:num w:numId="12">
    <w:abstractNumId w:val="9"/>
  </w:num>
  <w:num w:numId="13">
    <w:abstractNumId w:val="1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C80"/>
    <w:rsid w:val="00001A86"/>
    <w:rsid w:val="00066124"/>
    <w:rsid w:val="0007615A"/>
    <w:rsid w:val="000848BB"/>
    <w:rsid w:val="000B314D"/>
    <w:rsid w:val="000C732B"/>
    <w:rsid w:val="000D0D2A"/>
    <w:rsid w:val="000E79B9"/>
    <w:rsid w:val="00147484"/>
    <w:rsid w:val="00184AFF"/>
    <w:rsid w:val="002247E1"/>
    <w:rsid w:val="002310AF"/>
    <w:rsid w:val="002E1E86"/>
    <w:rsid w:val="002E4BB3"/>
    <w:rsid w:val="0038193B"/>
    <w:rsid w:val="003E61C5"/>
    <w:rsid w:val="003F4602"/>
    <w:rsid w:val="00446374"/>
    <w:rsid w:val="00446DE9"/>
    <w:rsid w:val="00447CA5"/>
    <w:rsid w:val="00454FA1"/>
    <w:rsid w:val="00455CE3"/>
    <w:rsid w:val="00464E7B"/>
    <w:rsid w:val="00471457"/>
    <w:rsid w:val="0049556D"/>
    <w:rsid w:val="0058655C"/>
    <w:rsid w:val="006F0111"/>
    <w:rsid w:val="00790671"/>
    <w:rsid w:val="007A72FF"/>
    <w:rsid w:val="00813D66"/>
    <w:rsid w:val="00815172"/>
    <w:rsid w:val="00831197"/>
    <w:rsid w:val="00834819"/>
    <w:rsid w:val="0085676A"/>
    <w:rsid w:val="00901162"/>
    <w:rsid w:val="009205D9"/>
    <w:rsid w:val="009314B4"/>
    <w:rsid w:val="009800C5"/>
    <w:rsid w:val="009C2B18"/>
    <w:rsid w:val="009C71A1"/>
    <w:rsid w:val="009D66E5"/>
    <w:rsid w:val="00A17D9B"/>
    <w:rsid w:val="00A324E4"/>
    <w:rsid w:val="00A3364A"/>
    <w:rsid w:val="00AC3EBB"/>
    <w:rsid w:val="00AE46CB"/>
    <w:rsid w:val="00BA704C"/>
    <w:rsid w:val="00BF0C69"/>
    <w:rsid w:val="00C223F2"/>
    <w:rsid w:val="00CA09C0"/>
    <w:rsid w:val="00CA62D8"/>
    <w:rsid w:val="00CC2A45"/>
    <w:rsid w:val="00CC5011"/>
    <w:rsid w:val="00D14088"/>
    <w:rsid w:val="00D26D10"/>
    <w:rsid w:val="00D74C8F"/>
    <w:rsid w:val="00DB0864"/>
    <w:rsid w:val="00DC7CD6"/>
    <w:rsid w:val="00DE527A"/>
    <w:rsid w:val="00E1392F"/>
    <w:rsid w:val="00E142DC"/>
    <w:rsid w:val="00E26EAB"/>
    <w:rsid w:val="00E779A0"/>
    <w:rsid w:val="00ED688A"/>
    <w:rsid w:val="00EE7D37"/>
    <w:rsid w:val="00EF0B45"/>
    <w:rsid w:val="00F71B7A"/>
    <w:rsid w:val="00FB1C80"/>
    <w:rsid w:val="00FE0FA0"/>
    <w:rsid w:val="00FE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15215"/>
  <w15:chartTrackingRefBased/>
  <w15:docId w15:val="{CBC7A4A7-24B0-4CF1-8611-5FE12B94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C80"/>
    <w:pPr>
      <w:overflowPunct w:val="0"/>
      <w:autoSpaceDE w:val="0"/>
      <w:autoSpaceDN w:val="0"/>
      <w:adjustRightInd w:val="0"/>
      <w:textAlignment w:val="baseline"/>
    </w:pPr>
  </w:style>
  <w:style w:type="paragraph" w:styleId="Heading1">
    <w:name w:val="heading 1"/>
    <w:basedOn w:val="Normal"/>
    <w:next w:val="Normal"/>
    <w:link w:val="Heading1Char"/>
    <w:qFormat/>
    <w:rsid w:val="00FB1C80"/>
    <w:pPr>
      <w:keepNext/>
      <w:pBdr>
        <w:top w:val="single" w:sz="18" w:space="1" w:color="auto"/>
      </w:pBd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1C80"/>
    <w:pPr>
      <w:tabs>
        <w:tab w:val="center" w:pos="4320"/>
        <w:tab w:val="right" w:pos="8640"/>
      </w:tabs>
    </w:pPr>
  </w:style>
  <w:style w:type="character" w:styleId="PageNumber">
    <w:name w:val="page number"/>
    <w:basedOn w:val="DefaultParagraphFont"/>
    <w:rsid w:val="00FB1C80"/>
  </w:style>
  <w:style w:type="character" w:customStyle="1" w:styleId="Heading1Char">
    <w:name w:val="Heading 1 Char"/>
    <w:link w:val="Heading1"/>
    <w:rsid w:val="00FB1C80"/>
    <w:rPr>
      <w:b/>
      <w:sz w:val="24"/>
      <w:lang w:val="en-US" w:eastAsia="en-US" w:bidi="ar-SA"/>
    </w:rPr>
  </w:style>
  <w:style w:type="paragraph" w:styleId="BalloonText">
    <w:name w:val="Balloon Text"/>
    <w:basedOn w:val="Normal"/>
    <w:semiHidden/>
    <w:rsid w:val="00BF0C69"/>
    <w:rPr>
      <w:rFonts w:ascii="Tahoma" w:hAnsi="Tahoma" w:cs="Tahoma"/>
      <w:sz w:val="16"/>
      <w:szCs w:val="16"/>
    </w:rPr>
  </w:style>
  <w:style w:type="paragraph" w:styleId="ListParagraph">
    <w:name w:val="List Paragraph"/>
    <w:basedOn w:val="Normal"/>
    <w:uiPriority w:val="34"/>
    <w:qFormat/>
    <w:rsid w:val="00DB0864"/>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odyText3">
    <w:name w:val="Body Text 3"/>
    <w:basedOn w:val="Normal"/>
    <w:link w:val="BodyText3Char"/>
    <w:unhideWhenUsed/>
    <w:rsid w:val="00D14088"/>
    <w:pPr>
      <w:overflowPunct/>
      <w:autoSpaceDE/>
      <w:autoSpaceDN/>
      <w:adjustRightInd/>
      <w:spacing w:after="120"/>
      <w:textAlignment w:val="auto"/>
    </w:pPr>
    <w:rPr>
      <w:sz w:val="16"/>
      <w:szCs w:val="16"/>
    </w:rPr>
  </w:style>
  <w:style w:type="character" w:customStyle="1" w:styleId="BodyText3Char">
    <w:name w:val="Body Text 3 Char"/>
    <w:link w:val="BodyText3"/>
    <w:rsid w:val="00D14088"/>
    <w:rPr>
      <w:sz w:val="16"/>
      <w:szCs w:val="16"/>
    </w:rPr>
  </w:style>
  <w:style w:type="character" w:styleId="CommentReference">
    <w:name w:val="annotation reference"/>
    <w:basedOn w:val="DefaultParagraphFont"/>
    <w:rsid w:val="000D0D2A"/>
    <w:rPr>
      <w:sz w:val="16"/>
      <w:szCs w:val="16"/>
    </w:rPr>
  </w:style>
  <w:style w:type="paragraph" w:styleId="CommentText">
    <w:name w:val="annotation text"/>
    <w:basedOn w:val="Normal"/>
    <w:link w:val="CommentTextChar"/>
    <w:rsid w:val="000D0D2A"/>
  </w:style>
  <w:style w:type="character" w:customStyle="1" w:styleId="CommentTextChar">
    <w:name w:val="Comment Text Char"/>
    <w:basedOn w:val="DefaultParagraphFont"/>
    <w:link w:val="CommentText"/>
    <w:rsid w:val="000D0D2A"/>
  </w:style>
  <w:style w:type="paragraph" w:styleId="CommentSubject">
    <w:name w:val="annotation subject"/>
    <w:basedOn w:val="CommentText"/>
    <w:next w:val="CommentText"/>
    <w:link w:val="CommentSubjectChar"/>
    <w:rsid w:val="000D0D2A"/>
    <w:rPr>
      <w:b/>
      <w:bCs/>
    </w:rPr>
  </w:style>
  <w:style w:type="character" w:customStyle="1" w:styleId="CommentSubjectChar">
    <w:name w:val="Comment Subject Char"/>
    <w:basedOn w:val="CommentTextChar"/>
    <w:link w:val="CommentSubject"/>
    <w:rsid w:val="000D0D2A"/>
    <w:rPr>
      <w:b/>
      <w:bCs/>
    </w:rPr>
  </w:style>
  <w:style w:type="paragraph" w:customStyle="1" w:styleId="xmsonormal">
    <w:name w:val="x_msonormal"/>
    <w:basedOn w:val="Normal"/>
    <w:rsid w:val="000B314D"/>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47427">
      <w:bodyDiv w:val="1"/>
      <w:marLeft w:val="0"/>
      <w:marRight w:val="0"/>
      <w:marTop w:val="0"/>
      <w:marBottom w:val="0"/>
      <w:divBdr>
        <w:top w:val="none" w:sz="0" w:space="0" w:color="auto"/>
        <w:left w:val="none" w:sz="0" w:space="0" w:color="auto"/>
        <w:bottom w:val="none" w:sz="0" w:space="0" w:color="auto"/>
        <w:right w:val="none" w:sz="0" w:space="0" w:color="auto"/>
      </w:divBdr>
    </w:div>
    <w:div w:id="175258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5C907-4C67-4DB7-AA83-0D996783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1168</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PFSF</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Sallie.Milner</dc:creator>
  <cp:keywords/>
  <cp:lastModifiedBy>Ramona Mount</cp:lastModifiedBy>
  <cp:revision>4</cp:revision>
  <cp:lastPrinted>2022-07-11T14:46:00Z</cp:lastPrinted>
  <dcterms:created xsi:type="dcterms:W3CDTF">2020-08-26T18:53:00Z</dcterms:created>
  <dcterms:modified xsi:type="dcterms:W3CDTF">2022-07-11T14:47:00Z</dcterms:modified>
</cp:coreProperties>
</file>